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C159A" w:rsidRPr="00C60D8B" w14:paraId="2D05AE0C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58FEA" w14:textId="77777777" w:rsidR="007C159A" w:rsidRPr="00C60D8B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C60D8B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E7F7" w14:textId="77777777" w:rsidR="007C159A" w:rsidRPr="00C60D8B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C60D8B">
              <w:rPr>
                <w:rFonts w:ascii="Arial" w:eastAsia="Times New Roman" w:hAnsi="Arial" w:cs="Arial"/>
                <w:color w:val="222222"/>
                <w:lang w:eastAsia="es-GT"/>
              </w:rPr>
              <w:t>Ministerio de Agricultura, Ganadería y Alimentación</w:t>
            </w:r>
          </w:p>
        </w:tc>
      </w:tr>
      <w:tr w:rsidR="007C159A" w:rsidRPr="00C60D8B" w14:paraId="54CB4EAC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2C87E" w14:textId="77777777" w:rsidR="007C159A" w:rsidRPr="00C60D8B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C60D8B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26435" w14:textId="77777777" w:rsidR="007C159A" w:rsidRPr="00C60D8B" w:rsidRDefault="00FE74D8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C60D8B">
              <w:rPr>
                <w:rFonts w:ascii="Arial" w:eastAsia="Times New Roman" w:hAnsi="Arial" w:cs="Arial"/>
                <w:color w:val="222222"/>
                <w:lang w:eastAsia="es-GT"/>
              </w:rPr>
              <w:t>201</w:t>
            </w:r>
            <w:r w:rsidR="007C159A" w:rsidRPr="00C60D8B">
              <w:rPr>
                <w:rFonts w:ascii="Arial" w:eastAsia="Times New Roman" w:hAnsi="Arial" w:cs="Arial"/>
                <w:color w:val="222222"/>
                <w:lang w:eastAsia="es-GT"/>
              </w:rPr>
              <w:t xml:space="preserve"> </w:t>
            </w:r>
            <w:r w:rsidRPr="00C60D8B">
              <w:rPr>
                <w:rFonts w:ascii="Arial" w:hAnsi="Arial" w:cs="Arial"/>
                <w:color w:val="000000" w:themeColor="text1"/>
                <w:sz w:val="21"/>
                <w:szCs w:val="21"/>
                <w:lang w:val="es-MX"/>
              </w:rPr>
              <w:t>Administración Financiera</w:t>
            </w:r>
          </w:p>
        </w:tc>
      </w:tr>
      <w:tr w:rsidR="008C3C67" w:rsidRPr="00C60D8B" w14:paraId="7A0F5B9B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5FB6C" w14:textId="77777777" w:rsidR="008C3C67" w:rsidRPr="00C60D8B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C60D8B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TIPO DE </w:t>
            </w:r>
            <w:r w:rsidR="002D4CC5" w:rsidRPr="00C60D8B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PROCESO</w:t>
            </w:r>
            <w:r w:rsidRPr="00C60D8B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B1708" w14:textId="77777777" w:rsidR="002D4CC5" w:rsidRPr="00C60D8B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C60D8B">
              <w:rPr>
                <w:rFonts w:ascii="Arial" w:eastAsia="Times New Roman" w:hAnsi="Arial" w:cs="Arial"/>
                <w:color w:val="222222"/>
                <w:lang w:eastAsia="es-GT"/>
              </w:rPr>
              <w:t>Fase de Diagnóstico y Rediseño</w:t>
            </w:r>
          </w:p>
        </w:tc>
      </w:tr>
    </w:tbl>
    <w:p w14:paraId="3A3A3103" w14:textId="77777777" w:rsidR="008C3C67" w:rsidRPr="00C60D8B" w:rsidRDefault="008C3C67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6577028D" w14:textId="77777777" w:rsidR="00752071" w:rsidRPr="00C60D8B" w:rsidRDefault="00752071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21A9B97C" w14:textId="77777777" w:rsidR="00F00C9B" w:rsidRPr="00C60D8B" w:rsidRDefault="00AF6AA2" w:rsidP="00AF6AA2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lang w:eastAsia="es-GT"/>
        </w:rPr>
      </w:pPr>
      <w:r w:rsidRPr="00C60D8B">
        <w:rPr>
          <w:rFonts w:ascii="Arial" w:eastAsia="Times New Roman" w:hAnsi="Arial" w:cs="Arial"/>
          <w:b/>
          <w:color w:val="222222"/>
          <w:sz w:val="24"/>
          <w:lang w:eastAsia="es-GT"/>
        </w:rPr>
        <w:t>CÉDULA NARRATIVA SIMPLIFICACIÓN DE TRÁMITES ADMINISTRATIVOS</w:t>
      </w:r>
    </w:p>
    <w:p w14:paraId="073D90DC" w14:textId="77777777" w:rsidR="008C3C67" w:rsidRPr="00C60D8B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9C1CF1" w:rsidRPr="00C60D8B" w14:paraId="2A51D114" w14:textId="77777777" w:rsidTr="00EC0E03">
        <w:tc>
          <w:tcPr>
            <w:tcW w:w="0" w:type="auto"/>
          </w:tcPr>
          <w:p w14:paraId="6058D22E" w14:textId="77777777" w:rsidR="009C1CF1" w:rsidRPr="00C60D8B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</w:rPr>
            </w:pPr>
            <w:r w:rsidRPr="00C60D8B">
              <w:rPr>
                <w:rFonts w:ascii="Arial" w:hAnsi="Arial" w:cs="Arial"/>
                <w:color w:val="222222"/>
              </w:rPr>
              <w:t>1</w:t>
            </w:r>
          </w:p>
        </w:tc>
        <w:tc>
          <w:tcPr>
            <w:tcW w:w="0" w:type="auto"/>
          </w:tcPr>
          <w:p w14:paraId="4A84198F" w14:textId="77777777" w:rsidR="009C1CF1" w:rsidRPr="00C60D8B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C60D8B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C60D8B">
              <w:rPr>
                <w:rFonts w:ascii="Arial" w:hAnsi="Arial" w:cs="Arial"/>
                <w:b/>
                <w:bCs/>
              </w:rPr>
              <w:t xml:space="preserve"> O TRAMITE ADMINISTRATIVO </w:t>
            </w:r>
          </w:p>
          <w:p w14:paraId="7BBF8A15" w14:textId="77777777" w:rsidR="00C26A2A" w:rsidRPr="00046047" w:rsidRDefault="00C26A2A" w:rsidP="00C26A2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46047">
              <w:rPr>
                <w:rFonts w:ascii="Arial" w:hAnsi="Arial" w:cs="Arial"/>
                <w:bCs/>
              </w:rPr>
              <w:t>Describir el nombre del trámite e indicar si está sistematizado:</w:t>
            </w:r>
          </w:p>
          <w:p w14:paraId="3C7241C3" w14:textId="77777777" w:rsidR="00DC3980" w:rsidRPr="00C60D8B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0651AC63" w14:textId="3FCB93C2" w:rsidR="000D2506" w:rsidRPr="00C26A2A" w:rsidRDefault="002C26AD" w:rsidP="00C26A2A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26A2A">
              <w:rPr>
                <w:rFonts w:ascii="Arial" w:hAnsi="Arial" w:cs="Arial"/>
                <w:bCs/>
              </w:rPr>
              <w:t xml:space="preserve">Registro de </w:t>
            </w:r>
            <w:r w:rsidR="00F9378B" w:rsidRPr="00C26A2A">
              <w:rPr>
                <w:rFonts w:ascii="Arial" w:hAnsi="Arial" w:cs="Arial"/>
                <w:bCs/>
              </w:rPr>
              <w:t>establecimientos comerciales en los que se vendan animales</w:t>
            </w:r>
            <w:r w:rsidR="00D16BDA" w:rsidRPr="00C26A2A">
              <w:rPr>
                <w:rFonts w:ascii="Arial" w:hAnsi="Arial" w:cs="Arial"/>
                <w:bCs/>
              </w:rPr>
              <w:t xml:space="preserve"> (no está sistematizado)</w:t>
            </w:r>
          </w:p>
          <w:p w14:paraId="1F62BF4E" w14:textId="77777777" w:rsidR="00DC3980" w:rsidRPr="00C60D8B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8C3C67" w:rsidRPr="00C60D8B" w14:paraId="633F478A" w14:textId="77777777" w:rsidTr="00EC0E03">
        <w:tc>
          <w:tcPr>
            <w:tcW w:w="0" w:type="auto"/>
          </w:tcPr>
          <w:p w14:paraId="1FCEB985" w14:textId="77777777" w:rsidR="008C3C67" w:rsidRPr="00C60D8B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C60D8B">
              <w:rPr>
                <w:rFonts w:ascii="Arial" w:hAnsi="Arial" w:cs="Arial"/>
                <w:color w:val="222222"/>
              </w:rPr>
              <w:t>2</w:t>
            </w:r>
          </w:p>
        </w:tc>
        <w:tc>
          <w:tcPr>
            <w:tcW w:w="0" w:type="auto"/>
          </w:tcPr>
          <w:p w14:paraId="58AFE135" w14:textId="77777777" w:rsidR="008C3C67" w:rsidRPr="00C60D8B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60D8B">
              <w:rPr>
                <w:rFonts w:ascii="Arial" w:hAnsi="Arial" w:cs="Arial"/>
                <w:b/>
                <w:bCs/>
              </w:rPr>
              <w:t>DIAGNOSTICO LEGAL</w:t>
            </w:r>
            <w:r w:rsidR="00B8491A" w:rsidRPr="00C60D8B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 w:rsidRPr="00C60D8B">
              <w:rPr>
                <w:rFonts w:ascii="Arial" w:hAnsi="Arial" w:cs="Arial"/>
                <w:b/>
                <w:bCs/>
              </w:rPr>
              <w:t>O</w:t>
            </w:r>
            <w:r w:rsidR="00B8491A" w:rsidRPr="00C60D8B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6E5F8970" w14:textId="77777777" w:rsidR="005A721E" w:rsidRPr="00C60D8B" w:rsidRDefault="005A721E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60D8B">
              <w:rPr>
                <w:rFonts w:ascii="Arial" w:hAnsi="Arial" w:cs="Arial"/>
              </w:rPr>
              <w:t>Describir la</w:t>
            </w:r>
            <w:r w:rsidR="00B8491A" w:rsidRPr="00C60D8B">
              <w:rPr>
                <w:rFonts w:ascii="Arial" w:hAnsi="Arial" w:cs="Arial"/>
              </w:rPr>
              <w:t xml:space="preserve"> normativa legal </w:t>
            </w:r>
            <w:r w:rsidR="009345E9" w:rsidRPr="00C60D8B">
              <w:rPr>
                <w:rFonts w:ascii="Arial" w:hAnsi="Arial" w:cs="Arial"/>
              </w:rPr>
              <w:t xml:space="preserve">de </w:t>
            </w:r>
            <w:r w:rsidR="00B8491A" w:rsidRPr="00C60D8B">
              <w:rPr>
                <w:rFonts w:ascii="Arial" w:hAnsi="Arial" w:cs="Arial"/>
              </w:rPr>
              <w:t>los procedimientos</w:t>
            </w:r>
            <w:r w:rsidR="00B8491A" w:rsidRPr="00C60D8B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y</w:t>
            </w:r>
            <w:r w:rsidRPr="00C60D8B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subprocesos que ayudan a asegurar las actividades</w:t>
            </w:r>
            <w:r w:rsidR="00B8491A" w:rsidRPr="00C60D8B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para la entrega del bien o servicio que trabaja el MAGA</w:t>
            </w:r>
            <w:r w:rsidRPr="00C60D8B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.</w:t>
            </w:r>
          </w:p>
          <w:p w14:paraId="62289010" w14:textId="77777777" w:rsidR="008C3C67" w:rsidRPr="00C60D8B" w:rsidRDefault="008C3C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13DAFE0" w14:textId="77777777" w:rsidR="00430926" w:rsidRPr="00D67B07" w:rsidRDefault="00430926" w:rsidP="00430926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Decreto número</w:t>
            </w:r>
            <w:r w:rsidRPr="00D67B07">
              <w:rPr>
                <w:rFonts w:ascii="Arial" w:hAnsi="Arial" w:cs="Arial"/>
              </w:rPr>
              <w:t xml:space="preserve"> 5-2017 del Congreso de la República de Guatemala</w:t>
            </w:r>
            <w:r>
              <w:rPr>
                <w:rFonts w:ascii="Arial" w:hAnsi="Arial" w:cs="Arial"/>
              </w:rPr>
              <w:t>,</w:t>
            </w:r>
            <w:r w:rsidRPr="00D67B07">
              <w:rPr>
                <w:rFonts w:ascii="Arial" w:hAnsi="Arial" w:cs="Arial"/>
              </w:rPr>
              <w:t xml:space="preserve"> Ley d</w:t>
            </w:r>
            <w:r>
              <w:rPr>
                <w:rFonts w:ascii="Arial" w:hAnsi="Arial" w:cs="Arial"/>
              </w:rPr>
              <w:t>e Protección y Bienestar Animal</w:t>
            </w:r>
            <w:r w:rsidRPr="00D67B07">
              <w:rPr>
                <w:rFonts w:ascii="Arial" w:hAnsi="Arial" w:cs="Arial"/>
              </w:rPr>
              <w:t>.</w:t>
            </w:r>
          </w:p>
          <w:p w14:paraId="7690EB08" w14:textId="77777777" w:rsidR="00430926" w:rsidRPr="00D67B07" w:rsidRDefault="00430926" w:rsidP="00430926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Acuerdo Gubernativo número</w:t>
            </w:r>
            <w:r w:rsidRPr="00D67B07">
              <w:rPr>
                <w:rFonts w:ascii="Arial" w:hAnsi="Arial" w:cs="Arial"/>
              </w:rPr>
              <w:t xml:space="preserve"> 210-2017</w:t>
            </w:r>
            <w:r>
              <w:rPr>
                <w:rFonts w:ascii="Arial" w:hAnsi="Arial" w:cs="Arial"/>
              </w:rPr>
              <w:t xml:space="preserve">, </w:t>
            </w:r>
            <w:r w:rsidRPr="00D67B07">
              <w:rPr>
                <w:rFonts w:ascii="Arial" w:hAnsi="Arial" w:cs="Arial"/>
              </w:rPr>
              <w:t>Reglamento de la Ley de Protección y Bienestar Animal.</w:t>
            </w:r>
          </w:p>
          <w:p w14:paraId="37040F86" w14:textId="62D5C69F" w:rsidR="009F1BE4" w:rsidRPr="00C60D8B" w:rsidRDefault="002560E9" w:rsidP="00430926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60D8B">
              <w:rPr>
                <w:rFonts w:ascii="Arial" w:hAnsi="Arial" w:cs="Arial"/>
              </w:rPr>
              <w:t>A</w:t>
            </w:r>
            <w:r w:rsidR="007C2F8C">
              <w:rPr>
                <w:rFonts w:ascii="Arial" w:hAnsi="Arial" w:cs="Arial"/>
              </w:rPr>
              <w:t>cuerdo Ministerial número</w:t>
            </w:r>
            <w:r>
              <w:rPr>
                <w:rFonts w:ascii="Arial" w:hAnsi="Arial" w:cs="Arial"/>
              </w:rPr>
              <w:t xml:space="preserve"> 265-2019,</w:t>
            </w:r>
            <w:r w:rsidR="007C2F8C">
              <w:rPr>
                <w:rFonts w:ascii="Arial" w:hAnsi="Arial" w:cs="Arial"/>
              </w:rPr>
              <w:t xml:space="preserve"> que acordó aprobar el</w:t>
            </w:r>
            <w:r>
              <w:rPr>
                <w:rFonts w:ascii="Arial" w:hAnsi="Arial" w:cs="Arial"/>
              </w:rPr>
              <w:t xml:space="preserve"> </w:t>
            </w:r>
            <w:r w:rsidR="009F1BE4" w:rsidRPr="00C60D8B">
              <w:rPr>
                <w:rFonts w:ascii="Arial" w:hAnsi="Arial" w:cs="Arial"/>
              </w:rPr>
              <w:t>Manual de Normas y Procedimientos para los Registros de la Unidad de Bienestar Animal del Ministerio de Agricul</w:t>
            </w:r>
            <w:r>
              <w:rPr>
                <w:rFonts w:ascii="Arial" w:hAnsi="Arial" w:cs="Arial"/>
              </w:rPr>
              <w:t>tura, Ganadería y Alimentación.</w:t>
            </w:r>
          </w:p>
          <w:p w14:paraId="3C4C15E0" w14:textId="524E4032" w:rsidR="009F1BE4" w:rsidRPr="00C60D8B" w:rsidRDefault="007C2F8C" w:rsidP="00430926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Acuerdo Ministerial número 339-2017, que acordó aprobar las disposiciones emitidas por la Unidad de Bienestar Animal </w:t>
            </w:r>
            <w:r w:rsidR="002560E9" w:rsidRPr="00C60D8B">
              <w:rPr>
                <w:rFonts w:ascii="Arial" w:hAnsi="Arial" w:cs="Arial"/>
              </w:rPr>
              <w:t>del Ministerio de Agricultura, Ganadería y Alimentación</w:t>
            </w:r>
            <w:r w:rsidR="002560E9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denominadas </w:t>
            </w:r>
            <w:r w:rsidR="009F1BE4" w:rsidRPr="00C60D8B">
              <w:rPr>
                <w:rFonts w:ascii="Arial" w:hAnsi="Arial" w:cs="Arial"/>
              </w:rPr>
              <w:t>Tarifario d</w:t>
            </w:r>
            <w:r w:rsidR="002560E9">
              <w:rPr>
                <w:rFonts w:ascii="Arial" w:hAnsi="Arial" w:cs="Arial"/>
              </w:rPr>
              <w:t>e la Unidad de Bienestar Animal</w:t>
            </w:r>
            <w:r w:rsidR="009F1BE4" w:rsidRPr="00C60D8B">
              <w:rPr>
                <w:rFonts w:ascii="Arial" w:hAnsi="Arial" w:cs="Arial"/>
              </w:rPr>
              <w:t>.</w:t>
            </w:r>
          </w:p>
          <w:p w14:paraId="726336EE" w14:textId="4C1682DF" w:rsidR="00B92D92" w:rsidRPr="00C60D8B" w:rsidRDefault="00B92D92" w:rsidP="00B92D92">
            <w:pPr>
              <w:spacing w:after="0" w:line="240" w:lineRule="auto"/>
              <w:ind w:left="720"/>
              <w:jc w:val="both"/>
              <w:rPr>
                <w:rFonts w:ascii="Arial" w:hAnsi="Arial" w:cs="Arial"/>
              </w:rPr>
            </w:pPr>
          </w:p>
        </w:tc>
      </w:tr>
      <w:tr w:rsidR="008C3C67" w:rsidRPr="00C60D8B" w14:paraId="23F1E4D9" w14:textId="77777777" w:rsidTr="00EC0E03">
        <w:tc>
          <w:tcPr>
            <w:tcW w:w="0" w:type="auto"/>
          </w:tcPr>
          <w:p w14:paraId="2613E6E2" w14:textId="0B924E3A" w:rsidR="008C3C67" w:rsidRPr="00C60D8B" w:rsidRDefault="00801C11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hAnsi="Arial" w:cs="Arial"/>
                <w:color w:val="222222"/>
              </w:rPr>
              <w:t>3</w:t>
            </w:r>
          </w:p>
        </w:tc>
        <w:tc>
          <w:tcPr>
            <w:tcW w:w="0" w:type="auto"/>
          </w:tcPr>
          <w:p w14:paraId="648D30A9" w14:textId="77777777" w:rsidR="008C3C67" w:rsidRPr="00C60D8B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C60D8B">
              <w:rPr>
                <w:rFonts w:ascii="Arial" w:hAnsi="Arial" w:cs="Arial"/>
                <w:b/>
                <w:bCs/>
                <w:lang w:eastAsia="es-GT"/>
              </w:rPr>
              <w:t>DISEÑO ACTUAL Y REDISEÑO DEL PROCEDIMIENTO</w:t>
            </w:r>
            <w:r w:rsidR="008C3C67" w:rsidRPr="00C60D8B">
              <w:rPr>
                <w:rFonts w:ascii="Arial" w:hAnsi="Arial" w:cs="Arial"/>
                <w:b/>
                <w:bCs/>
                <w:lang w:eastAsia="es-GT"/>
              </w:rPr>
              <w:t xml:space="preserve"> </w:t>
            </w:r>
          </w:p>
          <w:p w14:paraId="1790A4F4" w14:textId="77777777" w:rsidR="008C3C67" w:rsidRPr="00C60D8B" w:rsidRDefault="005A721E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C60D8B">
              <w:rPr>
                <w:rFonts w:ascii="Arial" w:hAnsi="Arial" w:cs="Arial"/>
                <w:lang w:eastAsia="es-GT"/>
              </w:rPr>
              <w:t>Detalla</w:t>
            </w:r>
            <w:r w:rsidR="000D2506" w:rsidRPr="00C60D8B">
              <w:rPr>
                <w:rFonts w:ascii="Arial" w:hAnsi="Arial" w:cs="Arial"/>
                <w:lang w:eastAsia="es-GT"/>
              </w:rPr>
              <w:t>r</w:t>
            </w:r>
            <w:r w:rsidRPr="00C60D8B">
              <w:rPr>
                <w:rFonts w:ascii="Arial" w:hAnsi="Arial" w:cs="Arial"/>
                <w:lang w:eastAsia="es-GT"/>
              </w:rPr>
              <w:t xml:space="preserve"> documentos y formatos establecidos para dar cumplimiento a las políticas y proce</w:t>
            </w:r>
            <w:r w:rsidR="004D51DC" w:rsidRPr="00C60D8B">
              <w:rPr>
                <w:rFonts w:ascii="Arial" w:hAnsi="Arial" w:cs="Arial"/>
                <w:lang w:eastAsia="es-GT"/>
              </w:rPr>
              <w:t>dimientos vigentes</w:t>
            </w:r>
            <w:r w:rsidR="000D2506" w:rsidRPr="00C60D8B">
              <w:rPr>
                <w:rFonts w:ascii="Arial" w:hAnsi="Arial" w:cs="Arial"/>
                <w:lang w:eastAsia="es-GT"/>
              </w:rPr>
              <w:t>.  A</w:t>
            </w:r>
            <w:r w:rsidR="002D4CC5" w:rsidRPr="00C60D8B">
              <w:rPr>
                <w:rFonts w:ascii="Arial" w:hAnsi="Arial" w:cs="Arial"/>
                <w:lang w:eastAsia="es-GT"/>
              </w:rPr>
              <w:t xml:space="preserve">gregar rediseño o propuesta de simplificación. </w:t>
            </w:r>
          </w:p>
          <w:p w14:paraId="2314EB26" w14:textId="77777777" w:rsidR="002D4CC5" w:rsidRPr="00C60D8B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748DE7B8" w14:textId="0C1C91F1" w:rsidR="009345E9" w:rsidRPr="00C26A2A" w:rsidRDefault="001D21E4" w:rsidP="00C26A2A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C26A2A">
              <w:rPr>
                <w:rFonts w:ascii="Arial" w:hAnsi="Arial" w:cs="Arial"/>
                <w:b/>
                <w:lang w:eastAsia="es-GT"/>
              </w:rPr>
              <w:t>Requisitos</w:t>
            </w:r>
          </w:p>
          <w:p w14:paraId="3F177184" w14:textId="7342AA0E" w:rsidR="00877A3E" w:rsidRDefault="00877A3E" w:rsidP="00877A3E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2594E9D4" w14:textId="50D68380" w:rsidR="00C26A2A" w:rsidRDefault="00C26A2A" w:rsidP="00C26A2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lang w:eastAsia="es-GT"/>
              </w:rPr>
            </w:pPr>
            <w:r w:rsidRPr="00887AC9">
              <w:rPr>
                <w:rFonts w:ascii="Arial" w:hAnsi="Arial" w:cs="Arial"/>
                <w:i/>
                <w:iCs/>
                <w:lang w:eastAsia="es-GT"/>
              </w:rPr>
              <w:t xml:space="preserve">Artículo </w:t>
            </w:r>
            <w:r>
              <w:rPr>
                <w:rFonts w:ascii="Arial" w:hAnsi="Arial" w:cs="Arial"/>
                <w:i/>
                <w:iCs/>
                <w:lang w:eastAsia="es-GT"/>
              </w:rPr>
              <w:t>20</w:t>
            </w:r>
            <w:r w:rsidRPr="00887AC9">
              <w:rPr>
                <w:rFonts w:ascii="Arial" w:hAnsi="Arial" w:cs="Arial"/>
                <w:i/>
                <w:iCs/>
                <w:lang w:eastAsia="es-GT"/>
              </w:rPr>
              <w:t xml:space="preserve">. </w:t>
            </w:r>
            <w:r>
              <w:rPr>
                <w:rFonts w:ascii="Arial" w:hAnsi="Arial" w:cs="Arial"/>
                <w:i/>
                <w:iCs/>
                <w:lang w:eastAsia="es-GT"/>
              </w:rPr>
              <w:t>Registro de establecimientos comerciales en los que se vendan animales</w:t>
            </w:r>
            <w:r w:rsidRPr="00887AC9">
              <w:rPr>
                <w:rFonts w:ascii="Arial" w:hAnsi="Arial" w:cs="Arial"/>
                <w:i/>
                <w:iCs/>
                <w:lang w:eastAsia="es-GT"/>
              </w:rPr>
              <w:t>. (Reglamento de la Ley de Protección y Bienestar Animal, A</w:t>
            </w:r>
            <w:r>
              <w:rPr>
                <w:rFonts w:ascii="Arial" w:hAnsi="Arial" w:cs="Arial"/>
                <w:i/>
                <w:iCs/>
                <w:lang w:eastAsia="es-GT"/>
              </w:rPr>
              <w:t>cuerdo Gubernativo No. 210-2017)</w:t>
            </w:r>
          </w:p>
          <w:p w14:paraId="7DEDC469" w14:textId="77777777" w:rsidR="00C26A2A" w:rsidRDefault="00C26A2A" w:rsidP="00877A3E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3C6186F8" w14:textId="14873B93" w:rsidR="00877A3E" w:rsidRPr="00C26A2A" w:rsidRDefault="00877A3E" w:rsidP="00C26A2A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C26A2A">
              <w:rPr>
                <w:rFonts w:ascii="Arial" w:hAnsi="Arial" w:cs="Arial"/>
                <w:lang w:eastAsia="es-GT"/>
              </w:rPr>
              <w:t>Solicitud dirigida a la Unidad de Bienestar Animal</w:t>
            </w:r>
            <w:r w:rsidR="00C26A2A" w:rsidRPr="00C26A2A">
              <w:rPr>
                <w:rFonts w:ascii="Arial" w:hAnsi="Arial" w:cs="Arial"/>
                <w:lang w:eastAsia="es-GT"/>
              </w:rPr>
              <w:t>.</w:t>
            </w:r>
          </w:p>
          <w:p w14:paraId="0483A965" w14:textId="0650A878" w:rsidR="00877A3E" w:rsidRPr="00C26A2A" w:rsidRDefault="00877A3E" w:rsidP="00C26A2A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C26A2A">
              <w:rPr>
                <w:rFonts w:ascii="Arial" w:hAnsi="Arial" w:cs="Arial"/>
                <w:lang w:eastAsia="es-GT"/>
              </w:rPr>
              <w:t>Fotocopia simple de la escritura constitutiva del establecimiento comercial, si fuere el caso.</w:t>
            </w:r>
          </w:p>
          <w:p w14:paraId="4A063E3D" w14:textId="3168389D" w:rsidR="00877A3E" w:rsidRPr="00C26A2A" w:rsidRDefault="00877A3E" w:rsidP="00C26A2A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C26A2A">
              <w:rPr>
                <w:rFonts w:ascii="Arial" w:hAnsi="Arial" w:cs="Arial"/>
                <w:lang w:eastAsia="es-GT"/>
              </w:rPr>
              <w:t>Fotocopia simple de la patente de comercio.</w:t>
            </w:r>
          </w:p>
          <w:p w14:paraId="5F82D824" w14:textId="28431ACF" w:rsidR="00877A3E" w:rsidRPr="00C26A2A" w:rsidRDefault="00877A3E" w:rsidP="00C26A2A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C26A2A">
              <w:rPr>
                <w:rFonts w:ascii="Arial" w:hAnsi="Arial" w:cs="Arial"/>
                <w:lang w:eastAsia="es-GT"/>
              </w:rPr>
              <w:t>Fotocopia simple de la patente de sociedad, si fuere el caso.</w:t>
            </w:r>
          </w:p>
          <w:p w14:paraId="4AE6A57E" w14:textId="77151C20" w:rsidR="00877A3E" w:rsidRDefault="00877A3E" w:rsidP="00C26A2A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C26A2A">
              <w:rPr>
                <w:rFonts w:ascii="Arial" w:hAnsi="Arial" w:cs="Arial"/>
                <w:lang w:eastAsia="es-GT"/>
              </w:rPr>
              <w:t>Fotocopia simple del acta de nombramiento del representante legal debidamente registrado.</w:t>
            </w:r>
          </w:p>
          <w:p w14:paraId="7FE4EF35" w14:textId="13F14CE1" w:rsidR="003029D5" w:rsidRPr="00C26A2A" w:rsidRDefault="003029D5" w:rsidP="00C26A2A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 xml:space="preserve">Datos de </w:t>
            </w:r>
            <w:r w:rsidR="007E1D97">
              <w:rPr>
                <w:rFonts w:ascii="Arial" w:hAnsi="Arial" w:cs="Arial"/>
                <w:lang w:eastAsia="es-GT"/>
              </w:rPr>
              <w:t>identificación del</w:t>
            </w:r>
            <w:r>
              <w:rPr>
                <w:rFonts w:ascii="Arial" w:hAnsi="Arial" w:cs="Arial"/>
                <w:lang w:eastAsia="es-GT"/>
              </w:rPr>
              <w:t xml:space="preserve"> libro de registro de venta de animales de compañía</w:t>
            </w:r>
            <w:r w:rsidR="00AE5740">
              <w:rPr>
                <w:rFonts w:ascii="Arial" w:hAnsi="Arial" w:cs="Arial"/>
                <w:lang w:eastAsia="es-GT"/>
              </w:rPr>
              <w:t xml:space="preserve"> (</w:t>
            </w:r>
            <w:r w:rsidR="00802024">
              <w:rPr>
                <w:rFonts w:ascii="Arial" w:hAnsi="Arial" w:cs="Arial"/>
                <w:lang w:eastAsia="es-GT"/>
              </w:rPr>
              <w:t>se verifica durante la visita de inspección)</w:t>
            </w:r>
          </w:p>
          <w:p w14:paraId="0CC57085" w14:textId="507F9765" w:rsidR="00877A3E" w:rsidRPr="00C26A2A" w:rsidRDefault="00877A3E" w:rsidP="00C26A2A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C26A2A">
              <w:rPr>
                <w:rFonts w:ascii="Arial" w:hAnsi="Arial" w:cs="Arial"/>
                <w:lang w:eastAsia="es-GT"/>
              </w:rPr>
              <w:t>Pago de la tarifa correspondiente.</w:t>
            </w:r>
          </w:p>
          <w:p w14:paraId="52581C58" w14:textId="19442E9E" w:rsidR="00877A3E" w:rsidRDefault="00877A3E" w:rsidP="00877A3E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8278" w:type="dxa"/>
              <w:tblLook w:val="04A0" w:firstRow="1" w:lastRow="0" w:firstColumn="1" w:lastColumn="0" w:noHBand="0" w:noVBand="1"/>
            </w:tblPr>
            <w:tblGrid>
              <w:gridCol w:w="4139"/>
              <w:gridCol w:w="4139"/>
            </w:tblGrid>
            <w:tr w:rsidR="00C26A2A" w:rsidRPr="0024441A" w14:paraId="4930BB98" w14:textId="77777777" w:rsidTr="00AB0808">
              <w:tc>
                <w:tcPr>
                  <w:tcW w:w="4139" w:type="dxa"/>
                </w:tcPr>
                <w:p w14:paraId="1AE0B007" w14:textId="77777777" w:rsidR="00C26A2A" w:rsidRPr="0024441A" w:rsidRDefault="00C26A2A" w:rsidP="00C26A2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4441A">
                    <w:rPr>
                      <w:rFonts w:ascii="Arial" w:hAnsi="Arial" w:cs="Arial"/>
                      <w:b/>
                      <w:bCs/>
                    </w:rPr>
                    <w:t>Diseño Actual</w:t>
                  </w:r>
                </w:p>
              </w:tc>
              <w:tc>
                <w:tcPr>
                  <w:tcW w:w="4139" w:type="dxa"/>
                </w:tcPr>
                <w:p w14:paraId="38CDC5F9" w14:textId="77777777" w:rsidR="00C26A2A" w:rsidRPr="0024441A" w:rsidRDefault="00C26A2A" w:rsidP="00C26A2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4441A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235F93" w:rsidRPr="0024441A" w14:paraId="128C9FE2" w14:textId="77777777" w:rsidTr="00AB0808">
              <w:tc>
                <w:tcPr>
                  <w:tcW w:w="4139" w:type="dxa"/>
                </w:tcPr>
                <w:p w14:paraId="6D99A3C3" w14:textId="77777777" w:rsidR="00235F93" w:rsidRDefault="00235F93" w:rsidP="00235F93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lastRenderedPageBreak/>
                    <w:t>1) El Técnico en Servicios Administrativos r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ecibe y revisa Expediente de Solicitud.</w:t>
                  </w:r>
                </w:p>
                <w:p w14:paraId="3A2C5F1C" w14:textId="77777777" w:rsidR="00235F93" w:rsidRPr="00855024" w:rsidRDefault="00235F93" w:rsidP="00235F93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855024">
                    <w:rPr>
                      <w:rFonts w:ascii="Arial" w:hAnsi="Arial" w:cs="Arial"/>
                      <w:lang w:eastAsia="es-GT"/>
                    </w:rPr>
                    <w:t>Si: Sigue paso 2.</w:t>
                  </w:r>
                </w:p>
                <w:p w14:paraId="534984F8" w14:textId="77777777" w:rsidR="00235F93" w:rsidRPr="0024441A" w:rsidRDefault="00235F93" w:rsidP="00235F93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855024">
                    <w:rPr>
                      <w:rFonts w:ascii="Arial" w:hAnsi="Arial" w:cs="Arial"/>
                      <w:lang w:eastAsia="es-GT"/>
                    </w:rPr>
                    <w:t>No: Devuelve con observaciones.</w:t>
                  </w:r>
                </w:p>
              </w:tc>
              <w:tc>
                <w:tcPr>
                  <w:tcW w:w="4139" w:type="dxa"/>
                </w:tcPr>
                <w:p w14:paraId="467F0917" w14:textId="31B33FFB" w:rsidR="00235F93" w:rsidRPr="00064F16" w:rsidRDefault="00235F93" w:rsidP="0002539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064F16">
                    <w:rPr>
                      <w:rFonts w:ascii="Arial" w:eastAsia="Arial" w:hAnsi="Arial" w:cs="Arial"/>
                    </w:rPr>
                    <w:t xml:space="preserve">1) El usuario completa </w:t>
                  </w:r>
                  <w:r w:rsidR="00025391" w:rsidRPr="00064F16">
                    <w:rPr>
                      <w:rFonts w:ascii="Arial" w:eastAsia="Arial" w:hAnsi="Arial" w:cs="Arial"/>
                    </w:rPr>
                    <w:t xml:space="preserve">en el sistema informático el </w:t>
                  </w:r>
                  <w:r w:rsidRPr="00064F16">
                    <w:rPr>
                      <w:rFonts w:ascii="Arial" w:eastAsia="Arial" w:hAnsi="Arial" w:cs="Arial"/>
                    </w:rPr>
                    <w:t>formulario</w:t>
                  </w:r>
                  <w:r w:rsidR="00025391" w:rsidRPr="00064F16">
                    <w:rPr>
                      <w:rFonts w:ascii="Arial" w:eastAsia="Arial" w:hAnsi="Arial" w:cs="Arial"/>
                    </w:rPr>
                    <w:t xml:space="preserve"> que</w:t>
                  </w:r>
                  <w:r w:rsidRPr="00064F16">
                    <w:rPr>
                      <w:rFonts w:ascii="Arial" w:eastAsia="Arial" w:hAnsi="Arial" w:cs="Arial"/>
                    </w:rPr>
                    <w:t xml:space="preserve"> correspon</w:t>
                  </w:r>
                  <w:r w:rsidR="00025391" w:rsidRPr="00064F16">
                    <w:rPr>
                      <w:rFonts w:ascii="Arial" w:eastAsia="Arial" w:hAnsi="Arial" w:cs="Arial"/>
                    </w:rPr>
                    <w:t>de</w:t>
                  </w:r>
                  <w:r w:rsidRPr="00064F16">
                    <w:rPr>
                      <w:rFonts w:ascii="Arial" w:eastAsia="Arial" w:hAnsi="Arial" w:cs="Arial"/>
                    </w:rPr>
                    <w:t xml:space="preserve">, carga documentos requeridos y realiza </w:t>
                  </w:r>
                  <w:r w:rsidR="00025391" w:rsidRPr="00064F16">
                    <w:rPr>
                      <w:rFonts w:ascii="Arial" w:eastAsia="Arial" w:hAnsi="Arial" w:cs="Arial"/>
                    </w:rPr>
                    <w:t xml:space="preserve">el </w:t>
                  </w:r>
                  <w:r w:rsidRPr="00064F16">
                    <w:rPr>
                      <w:rFonts w:ascii="Arial" w:eastAsia="Arial" w:hAnsi="Arial" w:cs="Arial"/>
                    </w:rPr>
                    <w:t>pago según tarifario.</w:t>
                  </w:r>
                </w:p>
              </w:tc>
            </w:tr>
            <w:tr w:rsidR="00235F93" w:rsidRPr="0024441A" w14:paraId="146651F6" w14:textId="77777777" w:rsidTr="00AB0808">
              <w:tc>
                <w:tcPr>
                  <w:tcW w:w="4139" w:type="dxa"/>
                </w:tcPr>
                <w:p w14:paraId="37DE637D" w14:textId="77777777" w:rsidR="00235F93" w:rsidRPr="0024441A" w:rsidRDefault="00235F93" w:rsidP="00235F93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2)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 xml:space="preserve">El Técnico en Servicios Administrativos </w:t>
                  </w:r>
                  <w:r>
                    <w:rPr>
                      <w:rFonts w:ascii="Arial" w:hAnsi="Arial" w:cs="Arial"/>
                      <w:lang w:eastAsia="es-GT"/>
                    </w:rPr>
                    <w:t>t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raslada Expediente al Profesional de la Sección de Registro y Estadística.</w:t>
                  </w:r>
                </w:p>
              </w:tc>
              <w:tc>
                <w:tcPr>
                  <w:tcW w:w="4139" w:type="dxa"/>
                </w:tcPr>
                <w:p w14:paraId="0DE93521" w14:textId="5FA4550E" w:rsidR="00235F93" w:rsidRPr="00064F16" w:rsidRDefault="00235F93" w:rsidP="00235F93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064F16">
                    <w:rPr>
                      <w:rFonts w:ascii="Arial" w:eastAsia="Arial" w:hAnsi="Arial" w:cs="Arial"/>
                    </w:rPr>
                    <w:t>2) El sistema informático asigna expediente al Técnico en Registro y Estadística, quien revis</w:t>
                  </w:r>
                  <w:r w:rsidR="00460B86" w:rsidRPr="00064F16">
                    <w:rPr>
                      <w:rFonts w:ascii="Arial" w:eastAsia="Arial" w:hAnsi="Arial" w:cs="Arial"/>
                    </w:rPr>
                    <w:t>a</w:t>
                  </w:r>
                  <w:r w:rsidRPr="00064F16">
                    <w:rPr>
                      <w:rFonts w:ascii="Arial" w:eastAsia="Arial" w:hAnsi="Arial" w:cs="Arial"/>
                    </w:rPr>
                    <w:t xml:space="preserve"> y valida solicitud de registro y documentos cargados.</w:t>
                  </w:r>
                </w:p>
                <w:p w14:paraId="46A7DC20" w14:textId="77777777" w:rsidR="00235F93" w:rsidRPr="00064F16" w:rsidRDefault="00235F93" w:rsidP="00235F93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064F16">
                    <w:rPr>
                      <w:rFonts w:ascii="Arial" w:hAnsi="Arial" w:cs="Arial"/>
                      <w:bCs/>
                    </w:rPr>
                    <w:t>Sí: Continúa paso 3.</w:t>
                  </w:r>
                </w:p>
                <w:p w14:paraId="55E6DAD7" w14:textId="49E196C7" w:rsidR="00235F93" w:rsidRPr="00064F16" w:rsidRDefault="00235F93" w:rsidP="00235F93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064F16">
                    <w:rPr>
                      <w:rFonts w:ascii="Arial" w:hAnsi="Arial" w:cs="Arial"/>
                      <w:bCs/>
                    </w:rPr>
                    <w:t>No: Realiza requerimientos previos.</w:t>
                  </w:r>
                </w:p>
              </w:tc>
            </w:tr>
            <w:tr w:rsidR="00235F93" w:rsidRPr="0024441A" w14:paraId="24C19EC0" w14:textId="77777777" w:rsidTr="00AB0808">
              <w:tc>
                <w:tcPr>
                  <w:tcW w:w="4139" w:type="dxa"/>
                </w:tcPr>
                <w:p w14:paraId="3462F467" w14:textId="77777777" w:rsidR="00235F93" w:rsidRDefault="00235F93" w:rsidP="00235F93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3) El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 xml:space="preserve">Profesional de la Sección de Registro y Estadística </w:t>
                  </w:r>
                  <w:r>
                    <w:rPr>
                      <w:rFonts w:ascii="Arial" w:hAnsi="Arial" w:cs="Arial"/>
                      <w:lang w:eastAsia="es-GT"/>
                    </w:rPr>
                    <w:t>r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ecibe y revisa Expediente.</w:t>
                  </w:r>
                </w:p>
                <w:p w14:paraId="5346E96F" w14:textId="77777777" w:rsidR="00235F93" w:rsidRPr="00CB3E14" w:rsidRDefault="00235F93" w:rsidP="00235F93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CB3E14">
                    <w:rPr>
                      <w:rFonts w:ascii="Arial" w:hAnsi="Arial" w:cs="Arial"/>
                      <w:bCs/>
                    </w:rPr>
                    <w:t>Si: Sigue paso 4.</w:t>
                  </w:r>
                </w:p>
                <w:p w14:paraId="6276353E" w14:textId="77777777" w:rsidR="00235F93" w:rsidRPr="00587819" w:rsidRDefault="00235F93" w:rsidP="00235F93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B3E14">
                    <w:rPr>
                      <w:rFonts w:ascii="Arial" w:hAnsi="Arial" w:cs="Arial"/>
                      <w:bCs/>
                    </w:rPr>
                    <w:t>No: Devuelve con observaciones.</w:t>
                  </w:r>
                </w:p>
              </w:tc>
              <w:tc>
                <w:tcPr>
                  <w:tcW w:w="4139" w:type="dxa"/>
                </w:tcPr>
                <w:p w14:paraId="4DE6A7D6" w14:textId="67A36BE6" w:rsidR="00235F93" w:rsidRPr="00EF089C" w:rsidRDefault="00235F93" w:rsidP="00235F93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3) </w:t>
                  </w:r>
                  <w:r>
                    <w:rPr>
                      <w:rFonts w:ascii="Arial" w:eastAsia="Arial" w:hAnsi="Arial" w:cs="Arial"/>
                    </w:rPr>
                    <w:t xml:space="preserve">El sistema informático asigna expediente al </w:t>
                  </w:r>
                  <w:r>
                    <w:rPr>
                      <w:rFonts w:ascii="Arial" w:hAnsi="Arial" w:cs="Arial"/>
                      <w:lang w:eastAsia="es-GT"/>
                    </w:rPr>
                    <w:t xml:space="preserve">Profesional </w:t>
                  </w:r>
                  <w:r w:rsidRPr="00064F16">
                    <w:rPr>
                      <w:rFonts w:ascii="Arial" w:hAnsi="Arial" w:cs="Arial"/>
                      <w:lang w:eastAsia="es-GT"/>
                    </w:rPr>
                    <w:t>o Técnico de Campo</w:t>
                  </w:r>
                  <w:r w:rsidRPr="00064F16">
                    <w:rPr>
                      <w:rFonts w:ascii="Arial" w:hAnsi="Arial" w:cs="Arial"/>
                      <w:bCs/>
                    </w:rPr>
                    <w:t xml:space="preserve">, quien realiza </w:t>
                  </w:r>
                  <w:r w:rsidR="00FA64CB" w:rsidRPr="00064F16">
                    <w:rPr>
                      <w:rFonts w:ascii="Arial" w:hAnsi="Arial" w:cs="Arial"/>
                      <w:bCs/>
                    </w:rPr>
                    <w:t xml:space="preserve">la </w:t>
                  </w:r>
                  <w:r w:rsidRPr="00064F16">
                    <w:rPr>
                      <w:rFonts w:ascii="Arial" w:hAnsi="Arial" w:cs="Arial"/>
                      <w:bCs/>
                    </w:rPr>
                    <w:t>inspección</w:t>
                  </w:r>
                  <w:r>
                    <w:rPr>
                      <w:rFonts w:ascii="Arial" w:hAnsi="Arial" w:cs="Arial"/>
                      <w:bCs/>
                    </w:rPr>
                    <w:t>, verifica parámetros y emite opinión técnica.</w:t>
                  </w:r>
                </w:p>
              </w:tc>
            </w:tr>
            <w:tr w:rsidR="00235F93" w:rsidRPr="0024441A" w14:paraId="10FA45C0" w14:textId="77777777" w:rsidTr="00AB0808">
              <w:tc>
                <w:tcPr>
                  <w:tcW w:w="4139" w:type="dxa"/>
                </w:tcPr>
                <w:p w14:paraId="32F3F5B5" w14:textId="77777777" w:rsidR="00235F93" w:rsidRPr="0024441A" w:rsidRDefault="00235F93" w:rsidP="00235F93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4)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 xml:space="preserve">El Profesional de la Sección de Registro y Estadística </w:t>
                  </w:r>
                  <w:r>
                    <w:rPr>
                      <w:rFonts w:ascii="Arial" w:hAnsi="Arial" w:cs="Arial"/>
                      <w:lang w:eastAsia="es-GT"/>
                    </w:rPr>
                    <w:t>e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mite visto bueno y traslada expediente al profesional de la sección técnica de Bienestar Animal.</w:t>
                  </w:r>
                </w:p>
              </w:tc>
              <w:tc>
                <w:tcPr>
                  <w:tcW w:w="4139" w:type="dxa"/>
                </w:tcPr>
                <w:p w14:paraId="7A2C2CB0" w14:textId="7F33378C" w:rsidR="00235F93" w:rsidRDefault="00235F93" w:rsidP="00235F93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4) El </w:t>
                  </w:r>
                  <w:r>
                    <w:rPr>
                      <w:rFonts w:ascii="Arial" w:eastAsia="Calibri" w:hAnsi="Arial" w:cs="Arial"/>
                    </w:rPr>
                    <w:t>Profesional Especializado Médico Veterinario</w:t>
                  </w:r>
                  <w:r>
                    <w:rPr>
                      <w:rFonts w:ascii="Arial" w:hAnsi="Arial" w:cs="Arial"/>
                      <w:bCs/>
                    </w:rPr>
                    <w:t xml:space="preserve"> revisa opinión técnica.</w:t>
                  </w:r>
                </w:p>
                <w:p w14:paraId="0BBB44B1" w14:textId="671C2BAE" w:rsidR="00235F93" w:rsidRDefault="00235F93" w:rsidP="00235F93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Si: </w:t>
                  </w:r>
                  <w:r w:rsidR="00FA64CB">
                    <w:rPr>
                      <w:rFonts w:ascii="Arial" w:hAnsi="Arial" w:cs="Arial"/>
                      <w:bCs/>
                    </w:rPr>
                    <w:t>C</w:t>
                  </w:r>
                  <w:r>
                    <w:rPr>
                      <w:rFonts w:ascii="Arial" w:hAnsi="Arial" w:cs="Arial"/>
                      <w:bCs/>
                    </w:rPr>
                    <w:t>ontinúa paso 5.</w:t>
                  </w:r>
                </w:p>
                <w:p w14:paraId="6D91E48F" w14:textId="6AE6E6ED" w:rsidR="00235F93" w:rsidRPr="0024441A" w:rsidRDefault="00235F93" w:rsidP="00235F93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No: </w:t>
                  </w:r>
                  <w:r w:rsidRPr="004975A1">
                    <w:rPr>
                      <w:rFonts w:ascii="Arial" w:hAnsi="Arial" w:cs="Arial"/>
                      <w:bCs/>
                    </w:rPr>
                    <w:t>Devuelve</w:t>
                  </w:r>
                  <w:r>
                    <w:rPr>
                      <w:rFonts w:ascii="Arial" w:hAnsi="Arial" w:cs="Arial"/>
                      <w:bCs/>
                    </w:rPr>
                    <w:t xml:space="preserve"> con observaciones.</w:t>
                  </w:r>
                </w:p>
              </w:tc>
            </w:tr>
            <w:tr w:rsidR="00801C11" w:rsidRPr="0024441A" w14:paraId="7E9650B7" w14:textId="77777777" w:rsidTr="00AB0808">
              <w:tc>
                <w:tcPr>
                  <w:tcW w:w="4139" w:type="dxa"/>
                </w:tcPr>
                <w:p w14:paraId="628D021E" w14:textId="77777777" w:rsidR="00801C11" w:rsidRDefault="00801C11" w:rsidP="00235F93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5) El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 xml:space="preserve">Profesional de la Sección Técnica de Bienestar Animal </w:t>
                  </w:r>
                  <w:r>
                    <w:rPr>
                      <w:rFonts w:ascii="Arial" w:hAnsi="Arial" w:cs="Arial"/>
                      <w:lang w:eastAsia="es-GT"/>
                    </w:rPr>
                    <w:t>r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ecibe y revisa expediente.</w:t>
                  </w:r>
                </w:p>
                <w:p w14:paraId="569723BF" w14:textId="77777777" w:rsidR="00801C11" w:rsidRPr="00CB3E14" w:rsidRDefault="00801C11" w:rsidP="00235F93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CB3E14">
                    <w:rPr>
                      <w:rFonts w:ascii="Arial" w:hAnsi="Arial" w:cs="Arial"/>
                      <w:bCs/>
                    </w:rPr>
                    <w:t>Si: Sigue paso 6.</w:t>
                  </w:r>
                </w:p>
                <w:p w14:paraId="04D802C4" w14:textId="7F4330F9" w:rsidR="00801C11" w:rsidRDefault="00801C11" w:rsidP="00235F93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B3E14">
                    <w:rPr>
                      <w:rFonts w:ascii="Arial" w:hAnsi="Arial" w:cs="Arial"/>
                      <w:bCs/>
                    </w:rPr>
                    <w:t>No: Devuelve con observaciones.</w:t>
                  </w:r>
                </w:p>
              </w:tc>
              <w:tc>
                <w:tcPr>
                  <w:tcW w:w="4139" w:type="dxa"/>
                </w:tcPr>
                <w:p w14:paraId="6DEED60B" w14:textId="42194B15" w:rsidR="00801C11" w:rsidRDefault="00801C11" w:rsidP="00FA64CB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5) El </w:t>
                  </w:r>
                  <w:r>
                    <w:rPr>
                      <w:rFonts w:ascii="Arial" w:eastAsia="Calibri" w:hAnsi="Arial" w:cs="Arial"/>
                    </w:rPr>
                    <w:t>Profesional Especializado Médico Veterinario</w:t>
                  </w:r>
                  <w:r>
                    <w:rPr>
                      <w:rFonts w:ascii="Arial" w:hAnsi="Arial" w:cs="Arial"/>
                      <w:bCs/>
                    </w:rPr>
                    <w:t xml:space="preserve"> gestiona Visto Bueno </w:t>
                  </w:r>
                  <w:r w:rsidRPr="00064F16">
                    <w:rPr>
                      <w:rFonts w:ascii="Arial" w:hAnsi="Arial" w:cs="Arial"/>
                      <w:bCs/>
                    </w:rPr>
                    <w:t>y emite validación electrónica.</w:t>
                  </w:r>
                </w:p>
              </w:tc>
            </w:tr>
            <w:tr w:rsidR="00801C11" w:rsidRPr="0024441A" w14:paraId="66AB5EAD" w14:textId="77777777" w:rsidTr="00AB0808">
              <w:tc>
                <w:tcPr>
                  <w:tcW w:w="4139" w:type="dxa"/>
                </w:tcPr>
                <w:p w14:paraId="15797223" w14:textId="48365F52" w:rsidR="00801C11" w:rsidRPr="00587819" w:rsidRDefault="00801C11" w:rsidP="00235F93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6)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 xml:space="preserve">El Profesional de la Sección Técnica de Bienestar Animal </w:t>
                  </w:r>
                  <w:r>
                    <w:rPr>
                      <w:rFonts w:ascii="Arial" w:hAnsi="Arial" w:cs="Arial"/>
                      <w:lang w:eastAsia="es-GT"/>
                    </w:rPr>
                    <w:t>e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mite visto bueno y traslada expediente al profesional o técnico en Bienestar Animal.</w:t>
                  </w:r>
                </w:p>
              </w:tc>
              <w:tc>
                <w:tcPr>
                  <w:tcW w:w="4139" w:type="dxa"/>
                </w:tcPr>
                <w:p w14:paraId="7DC0C11A" w14:textId="574E0FE7" w:rsidR="00801C11" w:rsidRDefault="00801C11" w:rsidP="00235F93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6) </w:t>
                  </w:r>
                  <w:r>
                    <w:rPr>
                      <w:rFonts w:ascii="Arial" w:eastAsia="Arial" w:hAnsi="Arial" w:cs="Arial"/>
                    </w:rPr>
                    <w:t>El sistema informático asigna expediente al Profesional de Asesoría Legal</w:t>
                  </w:r>
                  <w:r>
                    <w:rPr>
                      <w:rFonts w:ascii="Arial" w:hAnsi="Arial" w:cs="Arial"/>
                      <w:bCs/>
                    </w:rPr>
                    <w:t>, quien emite opinión legal.</w:t>
                  </w:r>
                </w:p>
                <w:p w14:paraId="66BCEC9E" w14:textId="77777777" w:rsidR="00801C11" w:rsidRDefault="00801C11" w:rsidP="00235F93">
                  <w:pPr>
                    <w:jc w:val="both"/>
                    <w:rPr>
                      <w:rFonts w:ascii="Arial" w:eastAsia="Arial" w:hAnsi="Arial" w:cs="Arial"/>
                    </w:rPr>
                  </w:pPr>
                </w:p>
                <w:p w14:paraId="7F2918DA" w14:textId="58F5E2FB" w:rsidR="00801C11" w:rsidRPr="0024441A" w:rsidRDefault="00801C11" w:rsidP="00235F93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801C11" w:rsidRPr="0024441A" w14:paraId="6B324B32" w14:textId="77777777" w:rsidTr="00107C27">
              <w:tc>
                <w:tcPr>
                  <w:tcW w:w="4139" w:type="dxa"/>
                  <w:tcBorders>
                    <w:bottom w:val="single" w:sz="4" w:space="0" w:color="auto"/>
                  </w:tcBorders>
                </w:tcPr>
                <w:p w14:paraId="575BF9DF" w14:textId="37E6EEFF" w:rsidR="00801C11" w:rsidRPr="00587819" w:rsidRDefault="00801C11" w:rsidP="00235F93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7) El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 xml:space="preserve">Profesional o Técnico en Bienestar Animal </w:t>
                  </w:r>
                  <w:r>
                    <w:rPr>
                      <w:rFonts w:ascii="Arial" w:hAnsi="Arial" w:cs="Arial"/>
                      <w:lang w:eastAsia="es-GT"/>
                    </w:rPr>
                    <w:t>r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ecibe expediente y realiza programación de inspecciones.</w:t>
                  </w:r>
                </w:p>
              </w:tc>
              <w:tc>
                <w:tcPr>
                  <w:tcW w:w="4139" w:type="dxa"/>
                  <w:tcBorders>
                    <w:bottom w:val="single" w:sz="4" w:space="0" w:color="auto"/>
                  </w:tcBorders>
                </w:tcPr>
                <w:p w14:paraId="1E2F733A" w14:textId="668E5937" w:rsidR="00801C11" w:rsidRPr="00EF089C" w:rsidRDefault="00801C11" w:rsidP="00235F93">
                  <w:pPr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hAnsi="Arial" w:cs="Arial"/>
                      <w:bCs/>
                    </w:rPr>
                    <w:t>7) E</w:t>
                  </w:r>
                  <w:r>
                    <w:rPr>
                      <w:rFonts w:ascii="Arial" w:eastAsia="Arial" w:hAnsi="Arial" w:cs="Arial"/>
                    </w:rPr>
                    <w:t xml:space="preserve">l Asesor Jurídico de la Coordinación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revisa</w:t>
                  </w:r>
                  <w:r>
                    <w:rPr>
                      <w:rFonts w:ascii="Arial" w:eastAsia="Arial" w:hAnsi="Arial" w:cs="Arial"/>
                    </w:rPr>
                    <w:t xml:space="preserve"> opinión legal.</w:t>
                  </w:r>
                </w:p>
                <w:p w14:paraId="1D64471F" w14:textId="687AABEF" w:rsidR="00801C11" w:rsidRDefault="00801C11" w:rsidP="00235F93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Si: Continúa paso 7.</w:t>
                  </w:r>
                </w:p>
                <w:p w14:paraId="75697ECC" w14:textId="2B38E178" w:rsidR="00801C11" w:rsidRPr="0024441A" w:rsidRDefault="00801C11" w:rsidP="00235F93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No: </w:t>
                  </w:r>
                  <w:r w:rsidRPr="004975A1">
                    <w:rPr>
                      <w:rFonts w:ascii="Arial" w:hAnsi="Arial" w:cs="Arial"/>
                      <w:bCs/>
                    </w:rPr>
                    <w:t>Devuelve</w:t>
                  </w:r>
                  <w:r>
                    <w:rPr>
                      <w:rFonts w:ascii="Arial" w:hAnsi="Arial" w:cs="Arial"/>
                      <w:bCs/>
                    </w:rPr>
                    <w:t xml:space="preserve"> con observaciones</w:t>
                  </w:r>
                </w:p>
              </w:tc>
            </w:tr>
            <w:tr w:rsidR="00801C11" w:rsidRPr="0024441A" w14:paraId="08B0A4A4" w14:textId="77777777" w:rsidTr="00107C27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63A025FA" w14:textId="0665F8BC" w:rsidR="00801C11" w:rsidRDefault="00801C11" w:rsidP="00235F93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8)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>El Profesiona</w:t>
                  </w:r>
                  <w:r>
                    <w:rPr>
                      <w:rFonts w:ascii="Arial" w:hAnsi="Arial" w:cs="Arial"/>
                      <w:lang w:eastAsia="es-GT"/>
                    </w:rPr>
                    <w:t>l o Técnico en Bienestar Animal g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estiona visto bueno del profesional de la sección Técnica de Bienestar Animal.</w:t>
                  </w:r>
                </w:p>
              </w:tc>
              <w:tc>
                <w:tcPr>
                  <w:tcW w:w="4139" w:type="dxa"/>
                  <w:tcBorders>
                    <w:bottom w:val="single" w:sz="4" w:space="0" w:color="auto"/>
                  </w:tcBorders>
                </w:tcPr>
                <w:p w14:paraId="11DDE541" w14:textId="555500A6" w:rsidR="00801C11" w:rsidRPr="008F0A34" w:rsidRDefault="00801C11" w:rsidP="00FA64CB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8F0A34">
                    <w:rPr>
                      <w:rFonts w:ascii="Arial" w:hAnsi="Arial" w:cs="Arial"/>
                      <w:bCs/>
                    </w:rPr>
                    <w:t>8) E</w:t>
                  </w:r>
                  <w:r w:rsidRPr="008F0A34">
                    <w:rPr>
                      <w:rFonts w:ascii="Arial" w:eastAsia="Arial" w:hAnsi="Arial" w:cs="Arial"/>
                    </w:rPr>
                    <w:t xml:space="preserve">l Asesor Jurídico de la Coordinación </w:t>
                  </w:r>
                  <w:r w:rsidRPr="008F0A34">
                    <w:rPr>
                      <w:rFonts w:ascii="Arial" w:hAnsi="Arial" w:cs="Arial"/>
                      <w:bCs/>
                    </w:rPr>
                    <w:t>emite validación electrónica.</w:t>
                  </w:r>
                </w:p>
              </w:tc>
            </w:tr>
            <w:tr w:rsidR="00801C11" w:rsidRPr="0024441A" w14:paraId="6F970AA4" w14:textId="77777777" w:rsidTr="001D22DE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037BBD5F" w14:textId="621123E8" w:rsidR="00801C11" w:rsidRPr="00587819" w:rsidRDefault="00801C11" w:rsidP="00235F93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9)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>El Profesiona</w:t>
                  </w:r>
                  <w:r>
                    <w:rPr>
                      <w:rFonts w:ascii="Arial" w:hAnsi="Arial" w:cs="Arial"/>
                      <w:lang w:eastAsia="es-GT"/>
                    </w:rPr>
                    <w:t>l o Técnico en Bienestar Animal r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ealiza inspección, opinión técnica y adjunta documentos al expediente.</w:t>
                  </w:r>
                </w:p>
              </w:tc>
              <w:tc>
                <w:tcPr>
                  <w:tcW w:w="4139" w:type="dxa"/>
                  <w:tcBorders>
                    <w:bottom w:val="single" w:sz="4" w:space="0" w:color="auto"/>
                  </w:tcBorders>
                </w:tcPr>
                <w:p w14:paraId="5B3B432F" w14:textId="4418511C" w:rsidR="00801C11" w:rsidRPr="0024441A" w:rsidRDefault="00801C11" w:rsidP="00064F16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9) El Coordinador revisa opinio</w:t>
                  </w:r>
                  <w:r w:rsidRPr="00912201">
                    <w:rPr>
                      <w:rFonts w:ascii="Arial" w:hAnsi="Arial" w:cs="Arial"/>
                      <w:bCs/>
                      <w:color w:val="FF0000"/>
                    </w:rPr>
                    <w:t>nes</w:t>
                  </w:r>
                  <w:r>
                    <w:rPr>
                      <w:rFonts w:ascii="Arial" w:hAnsi="Arial" w:cs="Arial"/>
                      <w:bCs/>
                    </w:rPr>
                    <w:t xml:space="preserve"> técnica y legal, emite resolución final y validación electrónica en el sistema informático.</w:t>
                  </w:r>
                </w:p>
                <w:p w14:paraId="7E49C853" w14:textId="3A36B650" w:rsidR="00801C11" w:rsidRPr="0024441A" w:rsidRDefault="00801C11" w:rsidP="00235F93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801C11" w:rsidRPr="0024441A" w14:paraId="0A9E5825" w14:textId="77777777" w:rsidTr="00AB0808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10802466" w14:textId="54B7E2E9" w:rsidR="00801C11" w:rsidRPr="00587819" w:rsidRDefault="00801C11" w:rsidP="00235F93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10)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 xml:space="preserve">El Profesional o Técnico en Bienestar Animal </w:t>
                  </w:r>
                  <w:r>
                    <w:rPr>
                      <w:rFonts w:ascii="Arial" w:hAnsi="Arial" w:cs="Arial"/>
                      <w:lang w:eastAsia="es-GT"/>
                    </w:rPr>
                    <w:t>t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raslada expediente al profesional de la sección Técnica de Bienestar Animal.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12969" w14:textId="73EC76E9" w:rsidR="00801C11" w:rsidRPr="0024441A" w:rsidRDefault="00801C11" w:rsidP="00064F16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10) El sistema informático genera certificado con código de validación electrónica y notifica electrónicamente al interesado la finalización </w:t>
                  </w:r>
                  <w:r w:rsidRPr="00064F16">
                    <w:rPr>
                      <w:rFonts w:ascii="Arial" w:hAnsi="Arial" w:cs="Arial"/>
                      <w:bCs/>
                    </w:rPr>
                    <w:t>de la solicitud</w:t>
                  </w:r>
                  <w:r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</w:tr>
            <w:tr w:rsidR="00801C11" w:rsidRPr="0024441A" w14:paraId="0B70D43D" w14:textId="77777777" w:rsidTr="00AB0808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767B9056" w14:textId="77777777" w:rsidR="00801C11" w:rsidRDefault="00801C11" w:rsidP="00C26A2A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lastRenderedPageBreak/>
                    <w:t xml:space="preserve">11) El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 xml:space="preserve">Profesional de la Sección Técnica de Bienestar Animal </w:t>
                  </w:r>
                  <w:r>
                    <w:rPr>
                      <w:rFonts w:ascii="Arial" w:hAnsi="Arial" w:cs="Arial"/>
                      <w:lang w:eastAsia="es-GT"/>
                    </w:rPr>
                    <w:t>r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ecibe expediente y revisa opinión Técnica.</w:t>
                  </w:r>
                </w:p>
                <w:p w14:paraId="7D5D334B" w14:textId="77777777" w:rsidR="00801C11" w:rsidRPr="00CB3E14" w:rsidRDefault="00801C11" w:rsidP="00C26A2A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B3E14">
                    <w:rPr>
                      <w:rFonts w:ascii="Arial" w:hAnsi="Arial" w:cs="Arial"/>
                      <w:lang w:eastAsia="es-GT"/>
                    </w:rPr>
                    <w:t>Si: Sigue paso 12.</w:t>
                  </w:r>
                </w:p>
                <w:p w14:paraId="77A8435A" w14:textId="7B85AE6B" w:rsidR="00801C11" w:rsidRPr="0024441A" w:rsidRDefault="00801C11" w:rsidP="00C26A2A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CB3E14">
                    <w:rPr>
                      <w:rFonts w:ascii="Arial" w:hAnsi="Arial" w:cs="Arial"/>
                      <w:lang w:eastAsia="es-GT"/>
                    </w:rPr>
                    <w:t>No: Devuelve con observaciones.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0D2CD194" w14:textId="77777777" w:rsidR="00801C11" w:rsidRPr="0024441A" w:rsidRDefault="00801C11" w:rsidP="00C26A2A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801C11" w:rsidRPr="0024441A" w14:paraId="1D74C30A" w14:textId="77777777" w:rsidTr="00AB0808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028AE7DA" w14:textId="3FD6F642" w:rsidR="00801C11" w:rsidRPr="00587819" w:rsidRDefault="00801C11" w:rsidP="00C26A2A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12)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 xml:space="preserve">El Profesional de la Sección Técnica de Bienestar Animal </w:t>
                  </w:r>
                  <w:r>
                    <w:rPr>
                      <w:rFonts w:ascii="Arial" w:hAnsi="Arial" w:cs="Arial"/>
                      <w:lang w:eastAsia="es-GT"/>
                    </w:rPr>
                    <w:t>e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mite visto bueno y traslada expediente al profesional de la sección Legal.</w:t>
                  </w:r>
                </w:p>
              </w:tc>
              <w:tc>
                <w:tcPr>
                  <w:tcW w:w="41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5ED58CF" w14:textId="77777777" w:rsidR="00801C11" w:rsidRPr="0024441A" w:rsidRDefault="00801C11" w:rsidP="00C26A2A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801C11" w:rsidRPr="0024441A" w14:paraId="1378DF87" w14:textId="77777777" w:rsidTr="00AB0808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348C9517" w14:textId="2F4F5932" w:rsidR="00801C11" w:rsidRPr="00587819" w:rsidRDefault="00801C11" w:rsidP="00C26A2A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>13) El</w:t>
                  </w:r>
                  <w:r>
                    <w:t xml:space="preserve">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>Profesional de la Sección Legal</w:t>
                  </w:r>
                  <w:r>
                    <w:rPr>
                      <w:rFonts w:ascii="Arial" w:hAnsi="Arial" w:cs="Arial"/>
                      <w:lang w:eastAsia="es-GT"/>
                    </w:rPr>
                    <w:t xml:space="preserve"> r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ecibe expediente y asigna al profesional en asesoría Legal.</w:t>
                  </w:r>
                </w:p>
              </w:tc>
              <w:tc>
                <w:tcPr>
                  <w:tcW w:w="41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0407298" w14:textId="77777777" w:rsidR="00801C11" w:rsidRPr="0024441A" w:rsidRDefault="00801C11" w:rsidP="00C26A2A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801C11" w:rsidRPr="0024441A" w14:paraId="1D592517" w14:textId="77777777" w:rsidTr="00AB0808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1F23FB43" w14:textId="14721458" w:rsidR="00801C11" w:rsidRPr="00587819" w:rsidRDefault="00801C11" w:rsidP="00C26A2A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14) El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>Profesional en Asesoría Legal</w:t>
                  </w:r>
                  <w:r>
                    <w:rPr>
                      <w:rFonts w:ascii="Arial" w:hAnsi="Arial" w:cs="Arial"/>
                      <w:lang w:eastAsia="es-GT"/>
                    </w:rPr>
                    <w:t xml:space="preserve"> r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ecibe expediente, elabora opinión legal y proyecto de resolución.</w:t>
                  </w:r>
                </w:p>
              </w:tc>
              <w:tc>
                <w:tcPr>
                  <w:tcW w:w="41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26AFC2D" w14:textId="77777777" w:rsidR="00801C11" w:rsidRPr="0024441A" w:rsidRDefault="00801C11" w:rsidP="00C26A2A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801C11" w:rsidRPr="0024441A" w14:paraId="4854330C" w14:textId="77777777" w:rsidTr="00AB0808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7FF0958E" w14:textId="7F5BDD43" w:rsidR="00801C11" w:rsidRPr="00587819" w:rsidRDefault="00801C11" w:rsidP="00C26A2A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15)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>E</w:t>
                  </w:r>
                  <w:r>
                    <w:rPr>
                      <w:rFonts w:ascii="Arial" w:hAnsi="Arial" w:cs="Arial"/>
                      <w:lang w:eastAsia="es-GT"/>
                    </w:rPr>
                    <w:t>l Profesional en Asesoría Legal g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estiona visto bueno del profesional de la sección Legal.</w:t>
                  </w:r>
                </w:p>
              </w:tc>
              <w:tc>
                <w:tcPr>
                  <w:tcW w:w="41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BA65D40" w14:textId="77777777" w:rsidR="00801C11" w:rsidRPr="0024441A" w:rsidRDefault="00801C11" w:rsidP="00C26A2A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01C11" w:rsidRPr="0024441A" w14:paraId="4C23E2FD" w14:textId="77777777" w:rsidTr="00AB0808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6137222F" w14:textId="1085616C" w:rsidR="00801C11" w:rsidRPr="00587819" w:rsidRDefault="00801C11" w:rsidP="00C26A2A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16)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 xml:space="preserve">El Profesional en Asesoría Legal 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Adjunta a expediente y lo traslada al Coordinador de la Unidad de Bienestar Animal.</w:t>
                  </w:r>
                </w:p>
              </w:tc>
              <w:tc>
                <w:tcPr>
                  <w:tcW w:w="41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B274236" w14:textId="77777777" w:rsidR="00801C11" w:rsidRPr="0024441A" w:rsidRDefault="00801C11" w:rsidP="00C26A2A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01C11" w:rsidRPr="0024441A" w14:paraId="7B93D5F8" w14:textId="77777777" w:rsidTr="00107C27">
              <w:tc>
                <w:tcPr>
                  <w:tcW w:w="413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E1E1695" w14:textId="77777777" w:rsidR="00801C11" w:rsidRDefault="00801C11" w:rsidP="00C26A2A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17) El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 xml:space="preserve">Coordinador </w:t>
                  </w:r>
                  <w:r>
                    <w:rPr>
                      <w:rFonts w:ascii="Arial" w:hAnsi="Arial" w:cs="Arial"/>
                      <w:lang w:eastAsia="es-GT"/>
                    </w:rPr>
                    <w:t>r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ecibe y revisa expediente.</w:t>
                  </w:r>
                </w:p>
                <w:p w14:paraId="3354FB1E" w14:textId="77777777" w:rsidR="00801C11" w:rsidRPr="00CB3E14" w:rsidRDefault="00801C11" w:rsidP="00C26A2A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B3E14">
                    <w:rPr>
                      <w:rFonts w:ascii="Arial" w:hAnsi="Arial" w:cs="Arial"/>
                      <w:lang w:eastAsia="es-GT"/>
                    </w:rPr>
                    <w:t>Si: Sigue paso 18.</w:t>
                  </w:r>
                </w:p>
                <w:p w14:paraId="17C7E7CB" w14:textId="5E326F16" w:rsidR="00801C11" w:rsidRPr="00587819" w:rsidRDefault="00801C11" w:rsidP="00C26A2A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B3E14">
                    <w:rPr>
                      <w:rFonts w:ascii="Arial" w:hAnsi="Arial" w:cs="Arial"/>
                      <w:lang w:eastAsia="es-GT"/>
                    </w:rPr>
                    <w:t>No: Devuelve con observaciones.</w:t>
                  </w:r>
                </w:p>
              </w:tc>
              <w:tc>
                <w:tcPr>
                  <w:tcW w:w="41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B140F17" w14:textId="77777777" w:rsidR="00801C11" w:rsidRPr="0024441A" w:rsidRDefault="00801C11" w:rsidP="00C26A2A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01C11" w:rsidRPr="0024441A" w14:paraId="748D8F0D" w14:textId="77777777" w:rsidTr="00107C27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71848B98" w14:textId="583C933D" w:rsidR="00801C11" w:rsidRPr="00587819" w:rsidRDefault="00801C11" w:rsidP="00C26A2A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18)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 xml:space="preserve">El Coordinador </w:t>
                  </w:r>
                  <w:r>
                    <w:rPr>
                      <w:rFonts w:ascii="Arial" w:hAnsi="Arial" w:cs="Arial"/>
                      <w:lang w:eastAsia="es-GT"/>
                    </w:rPr>
                    <w:t>f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irma, sella resolución y traslada expediente al profesional de la sección de Registro y Estadística.</w:t>
                  </w:r>
                </w:p>
              </w:tc>
              <w:tc>
                <w:tcPr>
                  <w:tcW w:w="41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4EC33D8" w14:textId="77777777" w:rsidR="00801C11" w:rsidRPr="0024441A" w:rsidRDefault="00801C11" w:rsidP="00C26A2A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01C11" w:rsidRPr="0024441A" w14:paraId="4764CFD7" w14:textId="77777777" w:rsidTr="001D22DE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659D6299" w14:textId="77777777" w:rsidR="00801C11" w:rsidRDefault="00801C11" w:rsidP="00C26A2A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19) El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>Profesional de la Sección de Registro y Estadística</w:t>
                  </w:r>
                  <w:r>
                    <w:rPr>
                      <w:rFonts w:ascii="Arial" w:hAnsi="Arial" w:cs="Arial"/>
                      <w:lang w:eastAsia="es-GT"/>
                    </w:rPr>
                    <w:t xml:space="preserve"> r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ecibe expediente y revisa resolución.</w:t>
                  </w:r>
                </w:p>
                <w:p w14:paraId="61DC6EC2" w14:textId="77777777" w:rsidR="00801C11" w:rsidRPr="00CB3E14" w:rsidRDefault="00801C11" w:rsidP="00C26A2A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B3E14">
                    <w:rPr>
                      <w:rFonts w:ascii="Arial" w:hAnsi="Arial" w:cs="Arial"/>
                      <w:lang w:eastAsia="es-GT"/>
                    </w:rPr>
                    <w:t>Si: Sigue paso 20.</w:t>
                  </w:r>
                </w:p>
                <w:p w14:paraId="7090AD60" w14:textId="6091E6E2" w:rsidR="00801C11" w:rsidRPr="00587819" w:rsidRDefault="00801C11" w:rsidP="00C26A2A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B3E14">
                    <w:rPr>
                      <w:rFonts w:ascii="Arial" w:hAnsi="Arial" w:cs="Arial"/>
                      <w:lang w:eastAsia="es-GT"/>
                    </w:rPr>
                    <w:t>No: Notifica al solicitante.</w:t>
                  </w:r>
                </w:p>
              </w:tc>
              <w:tc>
                <w:tcPr>
                  <w:tcW w:w="41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9583136" w14:textId="77777777" w:rsidR="00801C11" w:rsidRPr="0024441A" w:rsidRDefault="00801C11" w:rsidP="00C26A2A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01C11" w:rsidRPr="0024441A" w14:paraId="51CE74D1" w14:textId="77777777" w:rsidTr="00AB0808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01864240" w14:textId="12AB46CE" w:rsidR="00801C11" w:rsidRPr="00587819" w:rsidRDefault="00801C11" w:rsidP="00C26A2A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20)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 xml:space="preserve">El Profesional de la Sección de Registro y Estadística </w:t>
                  </w:r>
                  <w:r>
                    <w:rPr>
                      <w:rFonts w:ascii="Arial" w:hAnsi="Arial" w:cs="Arial"/>
                      <w:lang w:eastAsia="es-GT"/>
                    </w:rPr>
                    <w:t>r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egistra inscripción en el libro correspondiente.</w:t>
                  </w:r>
                </w:p>
              </w:tc>
              <w:tc>
                <w:tcPr>
                  <w:tcW w:w="41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6A84E3F" w14:textId="77777777" w:rsidR="00801C11" w:rsidRPr="0024441A" w:rsidRDefault="00801C11" w:rsidP="00C26A2A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01C11" w:rsidRPr="0024441A" w14:paraId="2A5E00D9" w14:textId="77777777" w:rsidTr="00AB0808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209D26D8" w14:textId="486FFB56" w:rsidR="00801C11" w:rsidRPr="00587819" w:rsidRDefault="00801C11" w:rsidP="00C26A2A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21)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 xml:space="preserve">El Profesional de la Sección de Registro y Estadística </w:t>
                  </w:r>
                  <w:r>
                    <w:rPr>
                      <w:rFonts w:ascii="Arial" w:hAnsi="Arial" w:cs="Arial"/>
                      <w:lang w:eastAsia="es-GT"/>
                    </w:rPr>
                    <w:t>e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labora primera certificación de registro y gestiona firma del Coordinador de la Unidad de Bienestar Animal.</w:t>
                  </w:r>
                </w:p>
              </w:tc>
              <w:tc>
                <w:tcPr>
                  <w:tcW w:w="41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7E8003D" w14:textId="77777777" w:rsidR="00801C11" w:rsidRPr="0024441A" w:rsidRDefault="00801C11" w:rsidP="00C26A2A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01C11" w:rsidRPr="0024441A" w14:paraId="6FC71961" w14:textId="77777777" w:rsidTr="00AB0808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735352C1" w14:textId="15FABB95" w:rsidR="00801C11" w:rsidRPr="00587819" w:rsidRDefault="00801C11" w:rsidP="00C26A2A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22)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 xml:space="preserve">El Profesional de la Sección de Registro y Estadística </w:t>
                  </w:r>
                  <w:r>
                    <w:rPr>
                      <w:rFonts w:ascii="Arial" w:hAnsi="Arial" w:cs="Arial"/>
                      <w:lang w:eastAsia="es-GT"/>
                    </w:rPr>
                    <w:t>e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ntrega primera certificación de Registro al solicitante y archiva expediente.</w:t>
                  </w:r>
                </w:p>
              </w:tc>
              <w:tc>
                <w:tcPr>
                  <w:tcW w:w="41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E9AB2B8" w14:textId="77777777" w:rsidR="00801C11" w:rsidRPr="0024441A" w:rsidRDefault="00801C11" w:rsidP="00C26A2A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01C11" w:rsidRPr="0024441A" w14:paraId="6BC76C0F" w14:textId="77777777" w:rsidTr="00AB0808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44258497" w14:textId="4EFAF15C" w:rsidR="00801C11" w:rsidRPr="00587819" w:rsidRDefault="00801C11" w:rsidP="00C26A2A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  <w:tc>
                <w:tcPr>
                  <w:tcW w:w="41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E5C737D" w14:textId="77777777" w:rsidR="00801C11" w:rsidRPr="0024441A" w:rsidRDefault="00801C11" w:rsidP="00C26A2A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01C11" w:rsidRPr="0024441A" w14:paraId="4E59D749" w14:textId="77777777" w:rsidTr="00AB0808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5C8959C8" w14:textId="7EB8602A" w:rsidR="00801C11" w:rsidRPr="00587819" w:rsidRDefault="00801C11" w:rsidP="00C26A2A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  <w:tc>
                <w:tcPr>
                  <w:tcW w:w="41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C4641DF" w14:textId="77777777" w:rsidR="00801C11" w:rsidRPr="0024441A" w:rsidRDefault="00801C11" w:rsidP="00C26A2A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3FC25E48" w14:textId="77777777" w:rsidR="002D4CC5" w:rsidRPr="00C60D8B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18D4879B" w14:textId="77777777" w:rsidR="00E97951" w:rsidRPr="00C26A2A" w:rsidRDefault="00E97951" w:rsidP="00C26A2A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C26A2A">
              <w:rPr>
                <w:rFonts w:ascii="Arial" w:hAnsi="Arial" w:cs="Arial"/>
                <w:b/>
                <w:lang w:eastAsia="es-GT"/>
              </w:rPr>
              <w:lastRenderedPageBreak/>
              <w:t xml:space="preserve">Tiempo </w:t>
            </w:r>
          </w:p>
          <w:p w14:paraId="2C6313C3" w14:textId="77777777" w:rsidR="00E97951" w:rsidRPr="00C60D8B" w:rsidRDefault="00E97951" w:rsidP="00E97951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7D1F07A8" w14:textId="77777777" w:rsidR="00C26A2A" w:rsidRPr="00517A77" w:rsidRDefault="00C26A2A" w:rsidP="00C26A2A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 xml:space="preserve">60 días (sin medidas correctivas), </w:t>
            </w:r>
            <w:r w:rsidRPr="00517A77">
              <w:rPr>
                <w:rFonts w:ascii="Arial" w:hAnsi="Arial" w:cs="Arial"/>
                <w:lang w:eastAsia="es-GT"/>
              </w:rPr>
              <w:t>150 días (con medidas correctivas)</w:t>
            </w:r>
          </w:p>
          <w:p w14:paraId="39508302" w14:textId="77777777" w:rsidR="00483FC3" w:rsidRPr="00C60D8B" w:rsidRDefault="00483FC3" w:rsidP="00483FC3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2374E899" w14:textId="77777777" w:rsidR="00E97951" w:rsidRPr="00C26A2A" w:rsidRDefault="00E97951" w:rsidP="00C26A2A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C26A2A">
              <w:rPr>
                <w:rFonts w:ascii="Arial" w:hAnsi="Arial" w:cs="Arial"/>
                <w:b/>
                <w:lang w:eastAsia="es-GT"/>
              </w:rPr>
              <w:t xml:space="preserve">Costo </w:t>
            </w:r>
          </w:p>
          <w:p w14:paraId="570C0681" w14:textId="77777777" w:rsidR="00E97951" w:rsidRPr="00C60D8B" w:rsidRDefault="00E97951" w:rsidP="00E97951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0CB4DC37" w14:textId="26EC68A1" w:rsidR="00920A84" w:rsidRPr="00C60D8B" w:rsidRDefault="00313D15" w:rsidP="008E6AE1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lang w:eastAsia="es-GT"/>
              </w:rPr>
            </w:pPr>
            <w:r w:rsidRPr="00C60D8B">
              <w:rPr>
                <w:rFonts w:ascii="Arial" w:hAnsi="Arial" w:cs="Arial"/>
                <w:lang w:eastAsia="es-GT"/>
              </w:rPr>
              <w:t>Registro de establecimientos comerciales en los que se vendan animales</w:t>
            </w:r>
            <w:r w:rsidR="00920A84" w:rsidRPr="00C60D8B">
              <w:rPr>
                <w:rFonts w:ascii="Arial" w:hAnsi="Arial" w:cs="Arial"/>
                <w:lang w:eastAsia="es-GT"/>
              </w:rPr>
              <w:t xml:space="preserve"> (por única vez, salvo modificación, rectificación o ampliación)</w:t>
            </w:r>
            <w:r w:rsidR="00BB16B5" w:rsidRPr="00C60D8B">
              <w:rPr>
                <w:rFonts w:ascii="Arial" w:hAnsi="Arial" w:cs="Arial"/>
                <w:lang w:eastAsia="es-GT"/>
              </w:rPr>
              <w:t xml:space="preserve"> </w:t>
            </w:r>
          </w:p>
          <w:p w14:paraId="7F814BF9" w14:textId="3BDF9B25" w:rsidR="008E6AE1" w:rsidRPr="00C60D8B" w:rsidRDefault="008133FF" w:rsidP="008E6AE1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lang w:eastAsia="es-GT"/>
              </w:rPr>
            </w:pPr>
            <w:r w:rsidRPr="00C60D8B">
              <w:rPr>
                <w:rFonts w:ascii="Arial" w:hAnsi="Arial" w:cs="Arial"/>
                <w:lang w:eastAsia="es-GT"/>
              </w:rPr>
              <w:t>Q.1,</w:t>
            </w:r>
            <w:r w:rsidR="002E0D7D" w:rsidRPr="00C60D8B">
              <w:rPr>
                <w:rFonts w:ascii="Arial" w:hAnsi="Arial" w:cs="Arial"/>
                <w:lang w:eastAsia="es-GT"/>
              </w:rPr>
              <w:t>00</w:t>
            </w:r>
            <w:r w:rsidR="00920A84" w:rsidRPr="00C60D8B">
              <w:rPr>
                <w:rFonts w:ascii="Arial" w:hAnsi="Arial" w:cs="Arial"/>
                <w:lang w:eastAsia="es-GT"/>
              </w:rPr>
              <w:t>0</w:t>
            </w:r>
            <w:r w:rsidR="002E0D7D" w:rsidRPr="00C60D8B">
              <w:rPr>
                <w:rFonts w:ascii="Arial" w:hAnsi="Arial" w:cs="Arial"/>
                <w:lang w:eastAsia="es-GT"/>
              </w:rPr>
              <w:t>.00</w:t>
            </w:r>
            <w:r w:rsidRPr="00C60D8B">
              <w:rPr>
                <w:rFonts w:ascii="Arial" w:hAnsi="Arial" w:cs="Arial"/>
                <w:lang w:eastAsia="es-GT"/>
              </w:rPr>
              <w:t xml:space="preserve"> por registro inicial.</w:t>
            </w:r>
          </w:p>
          <w:p w14:paraId="5B5F533A" w14:textId="77777777" w:rsidR="00516D2B" w:rsidRPr="00C60D8B" w:rsidRDefault="00516D2B" w:rsidP="008E6AE1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lang w:eastAsia="es-GT"/>
              </w:rPr>
            </w:pPr>
          </w:p>
          <w:p w14:paraId="0C4FB0B0" w14:textId="4EDFF678" w:rsidR="008133FF" w:rsidRPr="00C60D8B" w:rsidRDefault="008133FF" w:rsidP="008E6AE1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lang w:eastAsia="es-GT"/>
              </w:rPr>
            </w:pPr>
            <w:r w:rsidRPr="00C60D8B">
              <w:rPr>
                <w:rFonts w:ascii="Arial" w:hAnsi="Arial" w:cs="Arial"/>
                <w:lang w:eastAsia="es-GT"/>
              </w:rPr>
              <w:t>Adicional al registro inicial deberá cancelar la tarifa de Q</w:t>
            </w:r>
            <w:r w:rsidR="00E3778B" w:rsidRPr="00C60D8B">
              <w:rPr>
                <w:rFonts w:ascii="Arial" w:hAnsi="Arial" w:cs="Arial"/>
                <w:lang w:eastAsia="es-GT"/>
              </w:rPr>
              <w:t>.</w:t>
            </w:r>
            <w:r w:rsidRPr="00C60D8B">
              <w:rPr>
                <w:rFonts w:ascii="Arial" w:hAnsi="Arial" w:cs="Arial"/>
                <w:lang w:eastAsia="es-GT"/>
              </w:rPr>
              <w:t>500.00 por cada especie que sea vendida por el establecimiento. Si se trata de especies protegidas, Q</w:t>
            </w:r>
            <w:r w:rsidR="00E3778B" w:rsidRPr="00C60D8B">
              <w:rPr>
                <w:rFonts w:ascii="Arial" w:hAnsi="Arial" w:cs="Arial"/>
                <w:lang w:eastAsia="es-GT"/>
              </w:rPr>
              <w:t>.</w:t>
            </w:r>
            <w:r w:rsidRPr="00C60D8B">
              <w:rPr>
                <w:rFonts w:ascii="Arial" w:hAnsi="Arial" w:cs="Arial"/>
                <w:lang w:eastAsia="es-GT"/>
              </w:rPr>
              <w:t>1,000.00 por cada una.</w:t>
            </w:r>
          </w:p>
          <w:p w14:paraId="35FEB78C" w14:textId="77777777" w:rsidR="00920A84" w:rsidRPr="00C60D8B" w:rsidRDefault="00920A84" w:rsidP="008E6AE1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lang w:eastAsia="es-GT"/>
              </w:rPr>
            </w:pPr>
          </w:p>
          <w:p w14:paraId="3BF2601A" w14:textId="77777777" w:rsidR="00920A84" w:rsidRPr="00C60D8B" w:rsidRDefault="00920A84" w:rsidP="008E6AE1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lang w:eastAsia="es-GT"/>
              </w:rPr>
            </w:pPr>
            <w:r w:rsidRPr="00C60D8B">
              <w:rPr>
                <w:rFonts w:ascii="Arial" w:hAnsi="Arial" w:cs="Arial"/>
                <w:lang w:eastAsia="es-GT"/>
              </w:rPr>
              <w:t>Inspecciones para registro u otras.</w:t>
            </w:r>
          </w:p>
          <w:p w14:paraId="07D452D9" w14:textId="6F674F22" w:rsidR="00920A84" w:rsidRPr="00C60D8B" w:rsidRDefault="00920A84" w:rsidP="008E6AE1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lang w:eastAsia="es-GT"/>
              </w:rPr>
            </w:pPr>
            <w:r w:rsidRPr="00C60D8B">
              <w:rPr>
                <w:rFonts w:ascii="Arial" w:hAnsi="Arial" w:cs="Arial"/>
                <w:lang w:eastAsia="es-GT"/>
              </w:rPr>
              <w:t>Q</w:t>
            </w:r>
            <w:r w:rsidR="00E3778B" w:rsidRPr="00C60D8B">
              <w:rPr>
                <w:rFonts w:ascii="Arial" w:hAnsi="Arial" w:cs="Arial"/>
                <w:lang w:eastAsia="es-GT"/>
              </w:rPr>
              <w:t>.</w:t>
            </w:r>
            <w:r w:rsidRPr="00C60D8B">
              <w:rPr>
                <w:rFonts w:ascii="Arial" w:hAnsi="Arial" w:cs="Arial"/>
                <w:lang w:eastAsia="es-GT"/>
              </w:rPr>
              <w:t>300.00 de base, por cada 100 kilómetros terrestres a recorrer, se cobrara Q</w:t>
            </w:r>
            <w:r w:rsidR="00E3778B" w:rsidRPr="00C60D8B">
              <w:rPr>
                <w:rFonts w:ascii="Arial" w:hAnsi="Arial" w:cs="Arial"/>
                <w:lang w:eastAsia="es-GT"/>
              </w:rPr>
              <w:t>.</w:t>
            </w:r>
            <w:r w:rsidRPr="00C60D8B">
              <w:rPr>
                <w:rFonts w:ascii="Arial" w:hAnsi="Arial" w:cs="Arial"/>
                <w:lang w:eastAsia="es-GT"/>
              </w:rPr>
              <w:t>100.00 adicionales. Por cada 10 kilómetros acuáticos a recorrer, se cobrara Q</w:t>
            </w:r>
            <w:r w:rsidR="00E3778B" w:rsidRPr="00C60D8B">
              <w:rPr>
                <w:rFonts w:ascii="Arial" w:hAnsi="Arial" w:cs="Arial"/>
                <w:lang w:eastAsia="es-GT"/>
              </w:rPr>
              <w:t>.</w:t>
            </w:r>
            <w:r w:rsidRPr="00C60D8B">
              <w:rPr>
                <w:rFonts w:ascii="Arial" w:hAnsi="Arial" w:cs="Arial"/>
                <w:lang w:eastAsia="es-GT"/>
              </w:rPr>
              <w:t>200.00 adicionales.</w:t>
            </w:r>
          </w:p>
          <w:p w14:paraId="229F5441" w14:textId="77777777" w:rsidR="00920A84" w:rsidRPr="00C60D8B" w:rsidRDefault="00920A84" w:rsidP="008E6AE1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lang w:eastAsia="es-GT"/>
              </w:rPr>
            </w:pPr>
          </w:p>
          <w:p w14:paraId="7B739268" w14:textId="77777777" w:rsidR="00920A84" w:rsidRPr="00C60D8B" w:rsidRDefault="00920A84" w:rsidP="008E6AE1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lang w:eastAsia="es-GT"/>
              </w:rPr>
            </w:pPr>
            <w:r w:rsidRPr="00C60D8B">
              <w:rPr>
                <w:rFonts w:ascii="Arial" w:hAnsi="Arial" w:cs="Arial"/>
                <w:lang w:eastAsia="es-GT"/>
              </w:rPr>
              <w:t>Certificaciones de registro.</w:t>
            </w:r>
          </w:p>
          <w:p w14:paraId="55701229" w14:textId="38139C3C" w:rsidR="00920A84" w:rsidRPr="00C60D8B" w:rsidRDefault="00920A84" w:rsidP="008E6AE1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lang w:eastAsia="es-GT"/>
              </w:rPr>
            </w:pPr>
            <w:r w:rsidRPr="00C60D8B">
              <w:rPr>
                <w:rFonts w:ascii="Arial" w:hAnsi="Arial" w:cs="Arial"/>
                <w:lang w:eastAsia="es-GT"/>
              </w:rPr>
              <w:t>Q</w:t>
            </w:r>
            <w:r w:rsidR="00E3778B" w:rsidRPr="00C60D8B">
              <w:rPr>
                <w:rFonts w:ascii="Arial" w:hAnsi="Arial" w:cs="Arial"/>
                <w:lang w:eastAsia="es-GT"/>
              </w:rPr>
              <w:t>.</w:t>
            </w:r>
            <w:r w:rsidRPr="00C60D8B">
              <w:rPr>
                <w:rFonts w:ascii="Arial" w:hAnsi="Arial" w:cs="Arial"/>
                <w:lang w:eastAsia="es-GT"/>
              </w:rPr>
              <w:t>100.00 por certificación.</w:t>
            </w:r>
          </w:p>
          <w:p w14:paraId="1C4F9C47" w14:textId="77777777" w:rsidR="001056A6" w:rsidRPr="00C26A2A" w:rsidRDefault="001056A6" w:rsidP="00C26A2A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352B218A" w14:textId="203E7969" w:rsidR="001056A6" w:rsidRPr="00C60D8B" w:rsidRDefault="001056A6" w:rsidP="008E6AE1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lang w:eastAsia="es-GT"/>
              </w:rPr>
            </w:pPr>
            <w:r w:rsidRPr="00C60D8B">
              <w:rPr>
                <w:rFonts w:ascii="Arial" w:hAnsi="Arial" w:cs="Arial"/>
                <w:lang w:eastAsia="es-GT"/>
              </w:rPr>
              <w:t>Cos</w:t>
            </w:r>
            <w:r w:rsidR="00C26A2A">
              <w:rPr>
                <w:rFonts w:ascii="Arial" w:hAnsi="Arial" w:cs="Arial"/>
                <w:lang w:eastAsia="es-GT"/>
              </w:rPr>
              <w:t>to promedio para usuario</w:t>
            </w:r>
            <w:r w:rsidRPr="00C60D8B">
              <w:rPr>
                <w:rFonts w:ascii="Arial" w:hAnsi="Arial" w:cs="Arial"/>
                <w:lang w:eastAsia="es-GT"/>
              </w:rPr>
              <w:t>: Q</w:t>
            </w:r>
            <w:r w:rsidR="00E3778B" w:rsidRPr="00C60D8B">
              <w:rPr>
                <w:rFonts w:ascii="Arial" w:hAnsi="Arial" w:cs="Arial"/>
                <w:lang w:eastAsia="es-GT"/>
              </w:rPr>
              <w:t>.</w:t>
            </w:r>
            <w:r w:rsidRPr="00C60D8B">
              <w:rPr>
                <w:rFonts w:ascii="Arial" w:hAnsi="Arial" w:cs="Arial"/>
                <w:lang w:eastAsia="es-GT"/>
              </w:rPr>
              <w:t>2,400.00</w:t>
            </w:r>
          </w:p>
          <w:p w14:paraId="380D84B4" w14:textId="77777777" w:rsidR="007F2D55" w:rsidRPr="00C60D8B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0B72441A" w14:textId="77777777" w:rsidR="001D21E4" w:rsidRPr="00C26A2A" w:rsidRDefault="001D21E4" w:rsidP="00C26A2A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C26A2A">
              <w:rPr>
                <w:rFonts w:ascii="Arial" w:hAnsi="Arial" w:cs="Arial"/>
                <w:b/>
                <w:lang w:eastAsia="es-GT"/>
              </w:rPr>
              <w:t>Identificación de acciones interinstitucionales</w:t>
            </w:r>
            <w:r w:rsidRPr="00C26A2A">
              <w:rPr>
                <w:rFonts w:ascii="Arial" w:hAnsi="Arial" w:cs="Arial"/>
                <w:lang w:eastAsia="es-GT"/>
              </w:rPr>
              <w:t xml:space="preserve"> </w:t>
            </w:r>
          </w:p>
          <w:p w14:paraId="46BD282E" w14:textId="77777777" w:rsidR="001D21E4" w:rsidRPr="00C60D8B" w:rsidRDefault="001D21E4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38FEB551" w14:textId="77777777" w:rsidR="00F834F7" w:rsidRPr="00C60D8B" w:rsidRDefault="00F834F7" w:rsidP="00F834F7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lang w:eastAsia="es-GT"/>
              </w:rPr>
            </w:pPr>
            <w:r w:rsidRPr="00C60D8B">
              <w:rPr>
                <w:rFonts w:ascii="Arial" w:hAnsi="Arial" w:cs="Arial"/>
                <w:lang w:eastAsia="es-GT"/>
              </w:rPr>
              <w:t>Ninguna</w:t>
            </w:r>
          </w:p>
          <w:p w14:paraId="1EA7BC5C" w14:textId="72C62F32" w:rsidR="00DD5FED" w:rsidRPr="00C60D8B" w:rsidRDefault="00DD5FED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</w:tbl>
    <w:p w14:paraId="471EDD26" w14:textId="77777777" w:rsidR="00752071" w:rsidRPr="00C60D8B" w:rsidRDefault="00752071" w:rsidP="00752071">
      <w:pPr>
        <w:jc w:val="center"/>
        <w:rPr>
          <w:rFonts w:ascii="Arial" w:hAnsi="Arial" w:cs="Arial"/>
          <w:b/>
          <w:sz w:val="14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126"/>
      </w:tblGrid>
      <w:tr w:rsidR="003D5209" w:rsidRPr="00C60D8B" w14:paraId="0845452C" w14:textId="77777777" w:rsidTr="004955E3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0616E5A8" w14:textId="77777777" w:rsidR="003D5209" w:rsidRPr="00C60D8B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C60D8B">
              <w:rPr>
                <w:rFonts w:ascii="Arial" w:hAnsi="Arial" w:cs="Arial"/>
                <w:b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37751242" w14:textId="77777777" w:rsidR="003D5209" w:rsidRPr="00C60D8B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C60D8B">
              <w:rPr>
                <w:rFonts w:ascii="Arial" w:hAnsi="Arial" w:cs="Arial"/>
                <w:b/>
              </w:rPr>
              <w:t>SITUACION ACTUAL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214A389B" w14:textId="77777777" w:rsidR="003D5209" w:rsidRPr="00C60D8B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C60D8B">
              <w:rPr>
                <w:rFonts w:ascii="Arial" w:hAnsi="Arial" w:cs="Arial"/>
                <w:b/>
              </w:rPr>
              <w:t>SITUACION PROPUESTA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376A68DA" w14:textId="77777777" w:rsidR="003D5209" w:rsidRPr="00C60D8B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C60D8B">
              <w:rPr>
                <w:rFonts w:ascii="Arial" w:hAnsi="Arial" w:cs="Arial"/>
                <w:b/>
              </w:rPr>
              <w:t>DIFERENCIA</w:t>
            </w:r>
          </w:p>
        </w:tc>
      </w:tr>
      <w:tr w:rsidR="003D5209" w:rsidRPr="00C60D8B" w14:paraId="5D437129" w14:textId="77777777" w:rsidTr="000276F6">
        <w:tc>
          <w:tcPr>
            <w:tcW w:w="3256" w:type="dxa"/>
            <w:vAlign w:val="center"/>
          </w:tcPr>
          <w:p w14:paraId="647B5185" w14:textId="77777777" w:rsidR="003D5209" w:rsidRPr="00C60D8B" w:rsidRDefault="003D5209" w:rsidP="00284CB6">
            <w:pPr>
              <w:pStyle w:val="Default"/>
              <w:rPr>
                <w:sz w:val="22"/>
                <w:szCs w:val="22"/>
              </w:rPr>
            </w:pPr>
            <w:r w:rsidRPr="00C60D8B">
              <w:rPr>
                <w:sz w:val="22"/>
                <w:szCs w:val="22"/>
              </w:rPr>
              <w:t xml:space="preserve">Número de actividades con valor añadido </w:t>
            </w:r>
            <w:r w:rsidR="008E2F03" w:rsidRPr="00C60D8B">
              <w:rPr>
                <w:b/>
                <w:sz w:val="22"/>
                <w:szCs w:val="22"/>
              </w:rPr>
              <w:t xml:space="preserve">(renglón </w:t>
            </w:r>
            <w:r w:rsidR="00284CB6" w:rsidRPr="00C60D8B">
              <w:rPr>
                <w:b/>
                <w:sz w:val="22"/>
                <w:szCs w:val="22"/>
              </w:rPr>
              <w:t>6</w:t>
            </w:r>
            <w:r w:rsidR="008E2F03" w:rsidRPr="00C60D8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84" w:type="dxa"/>
            <w:vAlign w:val="center"/>
          </w:tcPr>
          <w:p w14:paraId="69F33F6B" w14:textId="157C6A5C" w:rsidR="003D5209" w:rsidRPr="00C60D8B" w:rsidRDefault="00DC3848" w:rsidP="000276F6">
            <w:pPr>
              <w:jc w:val="center"/>
              <w:rPr>
                <w:rFonts w:ascii="Arial" w:hAnsi="Arial" w:cs="Arial"/>
              </w:rPr>
            </w:pPr>
            <w:r w:rsidRPr="00C60D8B">
              <w:rPr>
                <w:rFonts w:ascii="Arial" w:hAnsi="Arial" w:cs="Arial"/>
              </w:rPr>
              <w:t>22</w:t>
            </w:r>
          </w:p>
        </w:tc>
        <w:tc>
          <w:tcPr>
            <w:tcW w:w="1843" w:type="dxa"/>
            <w:vAlign w:val="center"/>
          </w:tcPr>
          <w:p w14:paraId="33D4DF7D" w14:textId="08723128" w:rsidR="003D5209" w:rsidRPr="00C60D8B" w:rsidRDefault="00086199" w:rsidP="00027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126" w:type="dxa"/>
            <w:vAlign w:val="center"/>
          </w:tcPr>
          <w:p w14:paraId="088E7C4E" w14:textId="369D7B73" w:rsidR="003D5209" w:rsidRPr="00C60D8B" w:rsidRDefault="00CE3A59" w:rsidP="00086199">
            <w:pPr>
              <w:jc w:val="center"/>
              <w:rPr>
                <w:rFonts w:ascii="Arial" w:hAnsi="Arial" w:cs="Arial"/>
              </w:rPr>
            </w:pPr>
            <w:r w:rsidRPr="00C60D8B">
              <w:rPr>
                <w:rFonts w:ascii="Arial" w:hAnsi="Arial" w:cs="Arial"/>
              </w:rPr>
              <w:t>-1</w:t>
            </w:r>
            <w:r w:rsidR="00086199">
              <w:rPr>
                <w:rFonts w:ascii="Arial" w:hAnsi="Arial" w:cs="Arial"/>
              </w:rPr>
              <w:t>2</w:t>
            </w:r>
          </w:p>
        </w:tc>
      </w:tr>
      <w:tr w:rsidR="0095177F" w:rsidRPr="00C60D8B" w14:paraId="0FBE56ED" w14:textId="77777777" w:rsidTr="000276F6">
        <w:trPr>
          <w:trHeight w:val="548"/>
        </w:trPr>
        <w:tc>
          <w:tcPr>
            <w:tcW w:w="3256" w:type="dxa"/>
            <w:vAlign w:val="center"/>
          </w:tcPr>
          <w:p w14:paraId="7F590DE7" w14:textId="77777777" w:rsidR="0095177F" w:rsidRPr="00C60D8B" w:rsidRDefault="0095177F" w:rsidP="0095177F">
            <w:pPr>
              <w:rPr>
                <w:rFonts w:ascii="Arial" w:hAnsi="Arial" w:cs="Arial"/>
              </w:rPr>
            </w:pPr>
            <w:r w:rsidRPr="00C60D8B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0FA78B42" w14:textId="77777777" w:rsidR="0095177F" w:rsidRDefault="0095177F" w:rsidP="009517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60 </w:t>
            </w:r>
            <w:r w:rsidRPr="00046047">
              <w:rPr>
                <w:rFonts w:ascii="Arial" w:hAnsi="Arial" w:cs="Arial"/>
              </w:rPr>
              <w:t>días</w:t>
            </w:r>
            <w:r>
              <w:rPr>
                <w:rFonts w:ascii="Arial" w:hAnsi="Arial" w:cs="Arial"/>
              </w:rPr>
              <w:t xml:space="preserve"> (sin medidas correctivas)</w:t>
            </w:r>
          </w:p>
          <w:p w14:paraId="16775939" w14:textId="1A83ADCA" w:rsidR="0095177F" w:rsidRPr="00C60D8B" w:rsidRDefault="0095177F" w:rsidP="00C26A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  <w:r w:rsidRPr="00046047">
              <w:rPr>
                <w:rFonts w:ascii="Arial" w:hAnsi="Arial" w:cs="Arial"/>
              </w:rPr>
              <w:t xml:space="preserve"> días</w:t>
            </w:r>
            <w:r>
              <w:rPr>
                <w:rFonts w:ascii="Arial" w:hAnsi="Arial" w:cs="Arial"/>
              </w:rPr>
              <w:t xml:space="preserve"> (con medidas correctivas)</w:t>
            </w:r>
          </w:p>
        </w:tc>
        <w:tc>
          <w:tcPr>
            <w:tcW w:w="1843" w:type="dxa"/>
            <w:vAlign w:val="center"/>
          </w:tcPr>
          <w:p w14:paraId="5B9281A8" w14:textId="77777777" w:rsidR="0095177F" w:rsidRDefault="0095177F" w:rsidP="009517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046047">
              <w:rPr>
                <w:rFonts w:ascii="Arial" w:hAnsi="Arial" w:cs="Arial"/>
              </w:rPr>
              <w:t xml:space="preserve"> días</w:t>
            </w:r>
            <w:r>
              <w:rPr>
                <w:rFonts w:ascii="Arial" w:hAnsi="Arial" w:cs="Arial"/>
              </w:rPr>
              <w:t xml:space="preserve"> (sin medidas correctivas)</w:t>
            </w:r>
          </w:p>
          <w:p w14:paraId="7BA68E62" w14:textId="48AED0BC" w:rsidR="0095177F" w:rsidRPr="00C60D8B" w:rsidRDefault="0095177F" w:rsidP="00C26A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  <w:r w:rsidRPr="00046047">
              <w:rPr>
                <w:rFonts w:ascii="Arial" w:hAnsi="Arial" w:cs="Arial"/>
              </w:rPr>
              <w:t xml:space="preserve"> días</w:t>
            </w:r>
            <w:r>
              <w:rPr>
                <w:rFonts w:ascii="Arial" w:hAnsi="Arial" w:cs="Arial"/>
              </w:rPr>
              <w:t xml:space="preserve"> (con medidas correctivas)</w:t>
            </w:r>
          </w:p>
        </w:tc>
        <w:tc>
          <w:tcPr>
            <w:tcW w:w="2126" w:type="dxa"/>
            <w:vAlign w:val="center"/>
          </w:tcPr>
          <w:p w14:paraId="3FB14C06" w14:textId="19943F37" w:rsidR="0095177F" w:rsidRPr="00C60D8B" w:rsidRDefault="0095177F" w:rsidP="0095177F">
            <w:pPr>
              <w:jc w:val="center"/>
              <w:rPr>
                <w:rFonts w:ascii="Arial" w:hAnsi="Arial" w:cs="Arial"/>
              </w:rPr>
            </w:pPr>
            <w:r w:rsidRPr="00C60D8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3</w:t>
            </w:r>
            <w:r w:rsidRPr="00C60D8B">
              <w:rPr>
                <w:rFonts w:ascii="Arial" w:hAnsi="Arial" w:cs="Arial"/>
              </w:rPr>
              <w:t>0 días</w:t>
            </w:r>
          </w:p>
        </w:tc>
      </w:tr>
      <w:tr w:rsidR="003D5209" w:rsidRPr="00C60D8B" w14:paraId="51670BFF" w14:textId="77777777" w:rsidTr="000276F6">
        <w:trPr>
          <w:trHeight w:val="550"/>
        </w:trPr>
        <w:tc>
          <w:tcPr>
            <w:tcW w:w="3256" w:type="dxa"/>
            <w:vAlign w:val="center"/>
          </w:tcPr>
          <w:p w14:paraId="14198649" w14:textId="77777777" w:rsidR="003D5209" w:rsidRPr="00C60D8B" w:rsidRDefault="003D5209" w:rsidP="00D05925">
            <w:pPr>
              <w:pStyle w:val="Default"/>
              <w:rPr>
                <w:sz w:val="22"/>
                <w:szCs w:val="22"/>
              </w:rPr>
            </w:pPr>
            <w:r w:rsidRPr="00C60D8B">
              <w:rPr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  <w:vAlign w:val="center"/>
          </w:tcPr>
          <w:p w14:paraId="32415D3C" w14:textId="0372160B" w:rsidR="003D5209" w:rsidRPr="00C60D8B" w:rsidRDefault="00C37092" w:rsidP="00027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vAlign w:val="center"/>
          </w:tcPr>
          <w:p w14:paraId="10A2A1EA" w14:textId="0673D170" w:rsidR="003D5209" w:rsidRPr="00C60D8B" w:rsidRDefault="00C37092" w:rsidP="00027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126" w:type="dxa"/>
            <w:vAlign w:val="center"/>
          </w:tcPr>
          <w:p w14:paraId="4A2A3CB0" w14:textId="708186DD" w:rsidR="003D5209" w:rsidRPr="00C60D8B" w:rsidRDefault="00A655D7" w:rsidP="000276F6">
            <w:pPr>
              <w:jc w:val="center"/>
              <w:rPr>
                <w:rFonts w:ascii="Arial" w:hAnsi="Arial" w:cs="Arial"/>
              </w:rPr>
            </w:pPr>
            <w:r w:rsidRPr="00C60D8B">
              <w:rPr>
                <w:rFonts w:ascii="Arial" w:hAnsi="Arial" w:cs="Arial"/>
              </w:rPr>
              <w:t>0</w:t>
            </w:r>
          </w:p>
        </w:tc>
      </w:tr>
      <w:tr w:rsidR="003D5209" w:rsidRPr="00C60D8B" w14:paraId="4F642378" w14:textId="77777777" w:rsidTr="000276F6">
        <w:trPr>
          <w:trHeight w:val="476"/>
        </w:trPr>
        <w:tc>
          <w:tcPr>
            <w:tcW w:w="3256" w:type="dxa"/>
            <w:vAlign w:val="center"/>
          </w:tcPr>
          <w:p w14:paraId="79440A3A" w14:textId="77777777" w:rsidR="003D5209" w:rsidRPr="00C60D8B" w:rsidRDefault="003D5209" w:rsidP="004955E3">
            <w:pPr>
              <w:rPr>
                <w:rFonts w:ascii="Arial" w:hAnsi="Arial" w:cs="Arial"/>
              </w:rPr>
            </w:pPr>
            <w:r w:rsidRPr="00C60D8B">
              <w:rPr>
                <w:rFonts w:ascii="Arial" w:hAnsi="Arial" w:cs="Arial"/>
              </w:rPr>
              <w:t>Costo</w:t>
            </w:r>
            <w:r w:rsidR="00FE042A" w:rsidRPr="00C60D8B">
              <w:rPr>
                <w:rFonts w:ascii="Arial" w:hAnsi="Arial" w:cs="Arial"/>
              </w:rPr>
              <w:t xml:space="preserve"> al </w:t>
            </w:r>
            <w:r w:rsidR="004955E3" w:rsidRPr="00C60D8B">
              <w:rPr>
                <w:rFonts w:ascii="Arial" w:hAnsi="Arial" w:cs="Arial"/>
              </w:rPr>
              <w:t>u</w:t>
            </w:r>
            <w:r w:rsidR="00FE042A" w:rsidRPr="00C60D8B">
              <w:rPr>
                <w:rFonts w:ascii="Arial" w:hAnsi="Arial" w:cs="Arial"/>
              </w:rPr>
              <w:t>suario</w:t>
            </w:r>
          </w:p>
        </w:tc>
        <w:tc>
          <w:tcPr>
            <w:tcW w:w="1984" w:type="dxa"/>
            <w:vAlign w:val="center"/>
          </w:tcPr>
          <w:p w14:paraId="4249560C" w14:textId="69B87490" w:rsidR="003D5209" w:rsidRPr="00C60D8B" w:rsidRDefault="00945A54" w:rsidP="000276F6">
            <w:pPr>
              <w:jc w:val="center"/>
              <w:rPr>
                <w:rFonts w:ascii="Arial" w:hAnsi="Arial" w:cs="Arial"/>
              </w:rPr>
            </w:pPr>
            <w:r w:rsidRPr="00C60D8B">
              <w:rPr>
                <w:rFonts w:ascii="Arial" w:hAnsi="Arial" w:cs="Arial"/>
              </w:rPr>
              <w:t>Q</w:t>
            </w:r>
            <w:r w:rsidR="00E3778B" w:rsidRPr="00C60D8B">
              <w:rPr>
                <w:rFonts w:ascii="Arial" w:hAnsi="Arial" w:cs="Arial"/>
              </w:rPr>
              <w:t>.</w:t>
            </w:r>
            <w:r w:rsidRPr="00C60D8B">
              <w:rPr>
                <w:rFonts w:ascii="Arial" w:hAnsi="Arial" w:cs="Arial"/>
              </w:rPr>
              <w:t>2,400</w:t>
            </w:r>
            <w:r w:rsidR="0058020C" w:rsidRPr="00C60D8B">
              <w:rPr>
                <w:rFonts w:ascii="Arial" w:hAnsi="Arial" w:cs="Arial"/>
              </w:rPr>
              <w:t>.00</w:t>
            </w:r>
          </w:p>
        </w:tc>
        <w:tc>
          <w:tcPr>
            <w:tcW w:w="1843" w:type="dxa"/>
            <w:vAlign w:val="center"/>
          </w:tcPr>
          <w:p w14:paraId="1276D152" w14:textId="645CBA76" w:rsidR="003D5209" w:rsidRPr="00C60D8B" w:rsidRDefault="0058020C" w:rsidP="00945A54">
            <w:pPr>
              <w:jc w:val="center"/>
              <w:rPr>
                <w:rFonts w:ascii="Arial" w:hAnsi="Arial" w:cs="Arial"/>
              </w:rPr>
            </w:pPr>
            <w:r w:rsidRPr="00C60D8B">
              <w:rPr>
                <w:rFonts w:ascii="Arial" w:hAnsi="Arial" w:cs="Arial"/>
              </w:rPr>
              <w:t>Q</w:t>
            </w:r>
            <w:r w:rsidR="00E3778B" w:rsidRPr="00C60D8B">
              <w:rPr>
                <w:rFonts w:ascii="Arial" w:hAnsi="Arial" w:cs="Arial"/>
              </w:rPr>
              <w:t>.</w:t>
            </w:r>
            <w:r w:rsidR="00945A54" w:rsidRPr="00C60D8B">
              <w:rPr>
                <w:rFonts w:ascii="Arial" w:hAnsi="Arial" w:cs="Arial"/>
              </w:rPr>
              <w:t>2,400</w:t>
            </w:r>
            <w:r w:rsidRPr="00C60D8B">
              <w:rPr>
                <w:rFonts w:ascii="Arial" w:hAnsi="Arial" w:cs="Arial"/>
              </w:rPr>
              <w:t>.00</w:t>
            </w:r>
          </w:p>
        </w:tc>
        <w:tc>
          <w:tcPr>
            <w:tcW w:w="2126" w:type="dxa"/>
            <w:vAlign w:val="center"/>
          </w:tcPr>
          <w:p w14:paraId="7348EAC9" w14:textId="546A2E43" w:rsidR="003D5209" w:rsidRPr="00C60D8B" w:rsidRDefault="00A655D7" w:rsidP="000276F6">
            <w:pPr>
              <w:jc w:val="center"/>
              <w:rPr>
                <w:rFonts w:ascii="Arial" w:hAnsi="Arial" w:cs="Arial"/>
              </w:rPr>
            </w:pPr>
            <w:r w:rsidRPr="00C60D8B">
              <w:rPr>
                <w:rFonts w:ascii="Arial" w:hAnsi="Arial" w:cs="Arial"/>
              </w:rPr>
              <w:t>Q</w:t>
            </w:r>
            <w:r w:rsidR="00E3778B" w:rsidRPr="00C60D8B">
              <w:rPr>
                <w:rFonts w:ascii="Arial" w:hAnsi="Arial" w:cs="Arial"/>
              </w:rPr>
              <w:t>.</w:t>
            </w:r>
            <w:r w:rsidRPr="00C60D8B">
              <w:rPr>
                <w:rFonts w:ascii="Arial" w:hAnsi="Arial" w:cs="Arial"/>
              </w:rPr>
              <w:t>0.00</w:t>
            </w:r>
          </w:p>
        </w:tc>
      </w:tr>
      <w:tr w:rsidR="003D5209" w:rsidRPr="00C60D8B" w14:paraId="75CF417C" w14:textId="77777777" w:rsidTr="000276F6">
        <w:trPr>
          <w:trHeight w:val="508"/>
        </w:trPr>
        <w:tc>
          <w:tcPr>
            <w:tcW w:w="3256" w:type="dxa"/>
            <w:vAlign w:val="center"/>
          </w:tcPr>
          <w:p w14:paraId="4FB19593" w14:textId="77777777" w:rsidR="003D5209" w:rsidRPr="00C60D8B" w:rsidRDefault="003D5209" w:rsidP="00D05925">
            <w:pPr>
              <w:rPr>
                <w:rFonts w:ascii="Arial" w:hAnsi="Arial" w:cs="Arial"/>
              </w:rPr>
            </w:pPr>
            <w:r w:rsidRPr="00C60D8B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6AC40037" w14:textId="655ADEAE" w:rsidR="003D5209" w:rsidRPr="00C60D8B" w:rsidRDefault="00A655D7" w:rsidP="000276F6">
            <w:pPr>
              <w:jc w:val="center"/>
              <w:rPr>
                <w:rFonts w:ascii="Arial" w:hAnsi="Arial" w:cs="Arial"/>
              </w:rPr>
            </w:pPr>
            <w:r w:rsidRPr="00C60D8B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vAlign w:val="center"/>
          </w:tcPr>
          <w:p w14:paraId="7C4939AF" w14:textId="771B648F" w:rsidR="003D5209" w:rsidRPr="00C60D8B" w:rsidRDefault="00C26A2A" w:rsidP="00027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  <w:vAlign w:val="center"/>
          </w:tcPr>
          <w:p w14:paraId="2036EA82" w14:textId="687E0F1C" w:rsidR="003D5209" w:rsidRPr="00C60D8B" w:rsidRDefault="00C26A2A" w:rsidP="00027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</w:t>
            </w:r>
          </w:p>
        </w:tc>
      </w:tr>
      <w:tr w:rsidR="003D5209" w:rsidRPr="00C60D8B" w14:paraId="445B672B" w14:textId="77777777" w:rsidTr="000276F6">
        <w:trPr>
          <w:trHeight w:val="553"/>
        </w:trPr>
        <w:tc>
          <w:tcPr>
            <w:tcW w:w="3256" w:type="dxa"/>
            <w:vAlign w:val="center"/>
          </w:tcPr>
          <w:p w14:paraId="2B101E18" w14:textId="77777777" w:rsidR="003D5209" w:rsidRPr="00C60D8B" w:rsidRDefault="003D5209" w:rsidP="00D05925">
            <w:pPr>
              <w:rPr>
                <w:rFonts w:ascii="Arial" w:hAnsi="Arial" w:cs="Arial"/>
              </w:rPr>
            </w:pPr>
            <w:r w:rsidRPr="00C60D8B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  <w:vAlign w:val="center"/>
          </w:tcPr>
          <w:p w14:paraId="245F55DD" w14:textId="455E2466" w:rsidR="003D5209" w:rsidRPr="00C60D8B" w:rsidRDefault="00C26A2A" w:rsidP="00027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vAlign w:val="center"/>
          </w:tcPr>
          <w:p w14:paraId="786DBC46" w14:textId="22E9719C" w:rsidR="003D5209" w:rsidRPr="00C60D8B" w:rsidRDefault="0095177F" w:rsidP="00027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126" w:type="dxa"/>
            <w:vAlign w:val="center"/>
          </w:tcPr>
          <w:p w14:paraId="24DCC417" w14:textId="761133ED" w:rsidR="003D5209" w:rsidRPr="00C60D8B" w:rsidRDefault="00C26A2A" w:rsidP="00027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</w:t>
            </w:r>
          </w:p>
        </w:tc>
      </w:tr>
      <w:tr w:rsidR="003D5209" w:rsidRPr="00435F36" w14:paraId="387EDCC2" w14:textId="77777777" w:rsidTr="000276F6">
        <w:trPr>
          <w:trHeight w:val="561"/>
        </w:trPr>
        <w:tc>
          <w:tcPr>
            <w:tcW w:w="3256" w:type="dxa"/>
            <w:vAlign w:val="center"/>
          </w:tcPr>
          <w:p w14:paraId="0191BB09" w14:textId="77777777" w:rsidR="003D5209" w:rsidRPr="00C60D8B" w:rsidRDefault="003D5209" w:rsidP="00D05925">
            <w:pPr>
              <w:rPr>
                <w:rFonts w:ascii="Arial" w:hAnsi="Arial" w:cs="Arial"/>
              </w:rPr>
            </w:pPr>
            <w:r w:rsidRPr="00C60D8B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4EC0F6A6" w14:textId="3CBA562C" w:rsidR="003D5209" w:rsidRPr="00C60D8B" w:rsidRDefault="005403E4" w:rsidP="000276F6">
            <w:pPr>
              <w:jc w:val="center"/>
              <w:rPr>
                <w:rFonts w:ascii="Arial" w:hAnsi="Arial" w:cs="Arial"/>
              </w:rPr>
            </w:pPr>
            <w:r w:rsidRPr="00C60D8B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vAlign w:val="center"/>
          </w:tcPr>
          <w:p w14:paraId="5BC328DA" w14:textId="53889C7E" w:rsidR="003D5209" w:rsidRPr="00C60D8B" w:rsidRDefault="005403E4" w:rsidP="000276F6">
            <w:pPr>
              <w:jc w:val="center"/>
              <w:rPr>
                <w:rFonts w:ascii="Arial" w:hAnsi="Arial" w:cs="Arial"/>
              </w:rPr>
            </w:pPr>
            <w:r w:rsidRPr="00C60D8B"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  <w:vAlign w:val="center"/>
          </w:tcPr>
          <w:p w14:paraId="690323BC" w14:textId="3AE864B1" w:rsidR="003D5209" w:rsidRPr="00435F36" w:rsidRDefault="005403E4" w:rsidP="000276F6">
            <w:pPr>
              <w:jc w:val="center"/>
              <w:rPr>
                <w:rFonts w:ascii="Arial" w:hAnsi="Arial" w:cs="Arial"/>
              </w:rPr>
            </w:pPr>
            <w:r w:rsidRPr="00C60D8B">
              <w:rPr>
                <w:rFonts w:ascii="Arial" w:hAnsi="Arial" w:cs="Arial"/>
              </w:rPr>
              <w:t>0</w:t>
            </w:r>
          </w:p>
        </w:tc>
      </w:tr>
    </w:tbl>
    <w:p w14:paraId="2EB00A70" w14:textId="4C253803" w:rsidR="0046620F" w:rsidRDefault="008F015C" w:rsidP="00D05925">
      <w:pPr>
        <w:jc w:val="both"/>
        <w:rPr>
          <w:rFonts w:ascii="Arial" w:hAnsi="Arial" w:cs="Arial"/>
          <w:b/>
        </w:rPr>
      </w:pPr>
      <w:r>
        <w:rPr>
          <w:noProof/>
        </w:rPr>
        <w:lastRenderedPageBreak/>
        <w:object w:dxaOrig="1440" w:dyaOrig="1440" w14:anchorId="618C76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.35pt;width:441pt;height:648.8pt;z-index:251659264;mso-position-horizontal:center;mso-position-horizontal-relative:text;mso-position-vertical:absolute;mso-position-vertical-relative:text" wrapcoords="661 29 588 21512 21012 21512 20902 29 661 29">
            <v:imagedata r:id="rId7" o:title=""/>
            <w10:wrap type="tight"/>
          </v:shape>
          <o:OLEObject Type="Embed" ProgID="Visio.Drawing.15" ShapeID="_x0000_s1026" DrawAspect="Content" ObjectID="_1723369960" r:id="rId8"/>
        </w:object>
      </w:r>
    </w:p>
    <w:p w14:paraId="05A28E5D" w14:textId="6D551C8F" w:rsidR="0046620F" w:rsidRPr="008E2F03" w:rsidRDefault="008F015C" w:rsidP="00D05925">
      <w:pPr>
        <w:jc w:val="both"/>
        <w:rPr>
          <w:rFonts w:ascii="Arial" w:hAnsi="Arial" w:cs="Arial"/>
          <w:b/>
        </w:rPr>
      </w:pPr>
      <w:r>
        <w:rPr>
          <w:noProof/>
        </w:rPr>
        <w:lastRenderedPageBreak/>
        <w:object w:dxaOrig="1440" w:dyaOrig="1440" w14:anchorId="22CA7833">
          <v:shape id="_x0000_s1027" type="#_x0000_t75" style="position:absolute;left:0;text-align:left;margin-left:0;margin-top:.35pt;width:441pt;height:649.15pt;z-index:251661312;mso-position-horizontal:center;mso-position-horizontal-relative:text;mso-position-vertical-relative:text" wrapcoords="661 29 588 21512 21012 21512 20902 29 661 29">
            <v:imagedata r:id="rId9" o:title=""/>
            <w10:wrap type="tight"/>
          </v:shape>
          <o:OLEObject Type="Embed" ProgID="Visio.Drawing.15" ShapeID="_x0000_s1027" DrawAspect="Content" ObjectID="_1723369961" r:id="rId10"/>
        </w:object>
      </w:r>
      <w:bookmarkStart w:id="0" w:name="_GoBack"/>
      <w:bookmarkEnd w:id="0"/>
    </w:p>
    <w:sectPr w:rsidR="0046620F" w:rsidRPr="008E2F03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BCB56" w14:textId="77777777" w:rsidR="008F015C" w:rsidRDefault="008F015C" w:rsidP="00F00C9B">
      <w:pPr>
        <w:spacing w:after="0" w:line="240" w:lineRule="auto"/>
      </w:pPr>
      <w:r>
        <w:separator/>
      </w:r>
    </w:p>
  </w:endnote>
  <w:endnote w:type="continuationSeparator" w:id="0">
    <w:p w14:paraId="756B924D" w14:textId="77777777" w:rsidR="008F015C" w:rsidRDefault="008F015C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14392" w14:textId="77777777" w:rsidR="008F015C" w:rsidRDefault="008F015C" w:rsidP="00F00C9B">
      <w:pPr>
        <w:spacing w:after="0" w:line="240" w:lineRule="auto"/>
      </w:pPr>
      <w:r>
        <w:separator/>
      </w:r>
    </w:p>
  </w:footnote>
  <w:footnote w:type="continuationSeparator" w:id="0">
    <w:p w14:paraId="3E30BFDD" w14:textId="77777777" w:rsidR="008F015C" w:rsidRDefault="008F015C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2908A2ED" w14:textId="6A2D2283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801C11" w:rsidRPr="00801C11">
          <w:rPr>
            <w:b/>
            <w:noProof/>
            <w:lang w:val="es-ES"/>
          </w:rPr>
          <w:t>5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DC72E4">
          <w:rPr>
            <w:b/>
          </w:rPr>
          <w:t>6</w:t>
        </w:r>
      </w:p>
    </w:sdtContent>
  </w:sdt>
  <w:p w14:paraId="4B5F3324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7489"/>
    <w:multiLevelType w:val="hybridMultilevel"/>
    <w:tmpl w:val="D982D21A"/>
    <w:lvl w:ilvl="0" w:tplc="DB9A1F3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E6ADF"/>
    <w:multiLevelType w:val="hybridMultilevel"/>
    <w:tmpl w:val="4E16F590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23A8D"/>
    <w:multiLevelType w:val="hybridMultilevel"/>
    <w:tmpl w:val="156E8920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D4D15"/>
    <w:multiLevelType w:val="hybridMultilevel"/>
    <w:tmpl w:val="6E38FA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7233C"/>
    <w:multiLevelType w:val="hybridMultilevel"/>
    <w:tmpl w:val="D8107388"/>
    <w:lvl w:ilvl="0" w:tplc="F8068766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10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17F70144"/>
    <w:multiLevelType w:val="hybridMultilevel"/>
    <w:tmpl w:val="6E38FA74"/>
    <w:lvl w:ilvl="0" w:tplc="5D12D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4A5542"/>
    <w:multiLevelType w:val="hybridMultilevel"/>
    <w:tmpl w:val="0AE671EC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A62831"/>
    <w:multiLevelType w:val="hybridMultilevel"/>
    <w:tmpl w:val="57188A86"/>
    <w:lvl w:ilvl="0" w:tplc="040A0001">
      <w:start w:val="1"/>
      <w:numFmt w:val="bullet"/>
      <w:lvlText w:val=""/>
      <w:lvlJc w:val="left"/>
      <w:pPr>
        <w:ind w:left="116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9" w15:restartNumberingAfterBreak="0">
    <w:nsid w:val="236E75FA"/>
    <w:multiLevelType w:val="hybridMultilevel"/>
    <w:tmpl w:val="82B2689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A7093"/>
    <w:multiLevelType w:val="hybridMultilevel"/>
    <w:tmpl w:val="6E38FA74"/>
    <w:lvl w:ilvl="0" w:tplc="5D12D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DB353A"/>
    <w:multiLevelType w:val="hybridMultilevel"/>
    <w:tmpl w:val="3AD67C4A"/>
    <w:lvl w:ilvl="0" w:tplc="C618FFE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E26B8"/>
    <w:multiLevelType w:val="hybridMultilevel"/>
    <w:tmpl w:val="D8107388"/>
    <w:lvl w:ilvl="0" w:tplc="F8068766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10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379330AF"/>
    <w:multiLevelType w:val="hybridMultilevel"/>
    <w:tmpl w:val="6E38FA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427C03"/>
    <w:multiLevelType w:val="hybridMultilevel"/>
    <w:tmpl w:val="D9B0D0C0"/>
    <w:lvl w:ilvl="0" w:tplc="5D12D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B0126"/>
    <w:multiLevelType w:val="hybridMultilevel"/>
    <w:tmpl w:val="069CD89A"/>
    <w:lvl w:ilvl="0" w:tplc="847E33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3694F"/>
    <w:multiLevelType w:val="hybridMultilevel"/>
    <w:tmpl w:val="9D3CA91E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AF4477"/>
    <w:multiLevelType w:val="hybridMultilevel"/>
    <w:tmpl w:val="9370B708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104C3"/>
    <w:multiLevelType w:val="hybridMultilevel"/>
    <w:tmpl w:val="A2A665F8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41854"/>
    <w:multiLevelType w:val="hybridMultilevel"/>
    <w:tmpl w:val="F57A0500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9146D"/>
    <w:multiLevelType w:val="hybridMultilevel"/>
    <w:tmpl w:val="9CF6FC98"/>
    <w:lvl w:ilvl="0" w:tplc="040A000F">
      <w:start w:val="1"/>
      <w:numFmt w:val="decimal"/>
      <w:lvlText w:val="%1.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5A971F8"/>
    <w:multiLevelType w:val="hybridMultilevel"/>
    <w:tmpl w:val="F3C442A0"/>
    <w:lvl w:ilvl="0" w:tplc="74EE60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507866"/>
    <w:multiLevelType w:val="hybridMultilevel"/>
    <w:tmpl w:val="6E38FA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2170DA"/>
    <w:multiLevelType w:val="hybridMultilevel"/>
    <w:tmpl w:val="54DCFDFA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F303A9"/>
    <w:multiLevelType w:val="hybridMultilevel"/>
    <w:tmpl w:val="D9B0D0C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E91374"/>
    <w:multiLevelType w:val="hybridMultilevel"/>
    <w:tmpl w:val="1772B0DC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61068F"/>
    <w:multiLevelType w:val="hybridMultilevel"/>
    <w:tmpl w:val="7CFAFF10"/>
    <w:lvl w:ilvl="0" w:tplc="40BE12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9F07CD3"/>
    <w:multiLevelType w:val="hybridMultilevel"/>
    <w:tmpl w:val="DF627618"/>
    <w:lvl w:ilvl="0" w:tplc="0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077955"/>
    <w:multiLevelType w:val="hybridMultilevel"/>
    <w:tmpl w:val="EA2AE0B8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2274F9"/>
    <w:multiLevelType w:val="hybridMultilevel"/>
    <w:tmpl w:val="DB803ABE"/>
    <w:lvl w:ilvl="0" w:tplc="448AC15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295CDA"/>
    <w:multiLevelType w:val="hybridMultilevel"/>
    <w:tmpl w:val="C004F60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8173F2"/>
    <w:multiLevelType w:val="hybridMultilevel"/>
    <w:tmpl w:val="1550DD02"/>
    <w:lvl w:ilvl="0" w:tplc="97F885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B262BC"/>
    <w:multiLevelType w:val="multilevel"/>
    <w:tmpl w:val="29C84EEE"/>
    <w:lvl w:ilvl="0">
      <w:start w:val="1"/>
      <w:numFmt w:val="decimal"/>
      <w:lvlText w:val="%1."/>
      <w:lvlJc w:val="left"/>
      <w:pPr>
        <w:ind w:left="-360" w:hanging="360"/>
      </w:p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8762772"/>
    <w:multiLevelType w:val="hybridMultilevel"/>
    <w:tmpl w:val="FF227056"/>
    <w:lvl w:ilvl="0" w:tplc="5D12D9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7E3849"/>
    <w:multiLevelType w:val="hybridMultilevel"/>
    <w:tmpl w:val="6B40D31E"/>
    <w:lvl w:ilvl="0" w:tplc="1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92FD6"/>
    <w:multiLevelType w:val="hybridMultilevel"/>
    <w:tmpl w:val="39FCC968"/>
    <w:lvl w:ilvl="0" w:tplc="1414B81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4"/>
  </w:num>
  <w:num w:numId="3">
    <w:abstractNumId w:val="16"/>
  </w:num>
  <w:num w:numId="4">
    <w:abstractNumId w:val="13"/>
  </w:num>
  <w:num w:numId="5">
    <w:abstractNumId w:val="28"/>
  </w:num>
  <w:num w:numId="6">
    <w:abstractNumId w:val="35"/>
  </w:num>
  <w:num w:numId="7">
    <w:abstractNumId w:val="32"/>
  </w:num>
  <w:num w:numId="8">
    <w:abstractNumId w:val="8"/>
  </w:num>
  <w:num w:numId="9">
    <w:abstractNumId w:val="25"/>
  </w:num>
  <w:num w:numId="10">
    <w:abstractNumId w:val="7"/>
  </w:num>
  <w:num w:numId="11">
    <w:abstractNumId w:val="31"/>
  </w:num>
  <w:num w:numId="12">
    <w:abstractNumId w:val="22"/>
  </w:num>
  <w:num w:numId="13">
    <w:abstractNumId w:val="29"/>
  </w:num>
  <w:num w:numId="14">
    <w:abstractNumId w:val="36"/>
  </w:num>
  <w:num w:numId="15">
    <w:abstractNumId w:val="6"/>
  </w:num>
  <w:num w:numId="16">
    <w:abstractNumId w:val="3"/>
  </w:num>
  <w:num w:numId="17">
    <w:abstractNumId w:val="15"/>
  </w:num>
  <w:num w:numId="18">
    <w:abstractNumId w:val="26"/>
  </w:num>
  <w:num w:numId="19">
    <w:abstractNumId w:val="0"/>
  </w:num>
  <w:num w:numId="20">
    <w:abstractNumId w:val="12"/>
  </w:num>
  <w:num w:numId="21">
    <w:abstractNumId w:val="17"/>
  </w:num>
  <w:num w:numId="22">
    <w:abstractNumId w:val="33"/>
  </w:num>
  <w:num w:numId="23">
    <w:abstractNumId w:val="5"/>
  </w:num>
  <w:num w:numId="24">
    <w:abstractNumId w:val="11"/>
  </w:num>
  <w:num w:numId="25">
    <w:abstractNumId w:val="24"/>
  </w:num>
  <w:num w:numId="26">
    <w:abstractNumId w:val="34"/>
  </w:num>
  <w:num w:numId="27">
    <w:abstractNumId w:val="14"/>
  </w:num>
  <w:num w:numId="28">
    <w:abstractNumId w:val="1"/>
  </w:num>
  <w:num w:numId="29">
    <w:abstractNumId w:val="2"/>
  </w:num>
  <w:num w:numId="30">
    <w:abstractNumId w:val="9"/>
  </w:num>
  <w:num w:numId="31">
    <w:abstractNumId w:val="30"/>
  </w:num>
  <w:num w:numId="32">
    <w:abstractNumId w:val="18"/>
  </w:num>
  <w:num w:numId="33">
    <w:abstractNumId w:val="23"/>
  </w:num>
  <w:num w:numId="34">
    <w:abstractNumId w:val="37"/>
  </w:num>
  <w:num w:numId="35">
    <w:abstractNumId w:val="19"/>
  </w:num>
  <w:num w:numId="36">
    <w:abstractNumId w:val="21"/>
  </w:num>
  <w:num w:numId="37">
    <w:abstractNumId w:val="20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pt-BR" w:vendorID="64" w:dllVersion="6" w:nlCheck="1" w:checkStyle="0"/>
  <w:activeWritingStyle w:appName="MSWord" w:lang="es-GT" w:vendorID="64" w:dllVersion="6" w:nlCheck="1" w:checkStyle="1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s-GT" w:vendorID="64" w:dllVersion="131078" w:nlCheck="1" w:checkStyle="1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11542"/>
    <w:rsid w:val="00025391"/>
    <w:rsid w:val="000276F6"/>
    <w:rsid w:val="00027F67"/>
    <w:rsid w:val="00043AF3"/>
    <w:rsid w:val="00054565"/>
    <w:rsid w:val="00060A86"/>
    <w:rsid w:val="000640E7"/>
    <w:rsid w:val="00064F16"/>
    <w:rsid w:val="00070AB2"/>
    <w:rsid w:val="00073448"/>
    <w:rsid w:val="00084D9F"/>
    <w:rsid w:val="00086199"/>
    <w:rsid w:val="00094339"/>
    <w:rsid w:val="000A6DCB"/>
    <w:rsid w:val="000C419E"/>
    <w:rsid w:val="000D13D8"/>
    <w:rsid w:val="000D2506"/>
    <w:rsid w:val="000F20D2"/>
    <w:rsid w:val="000F6926"/>
    <w:rsid w:val="000F69BE"/>
    <w:rsid w:val="00105400"/>
    <w:rsid w:val="001056A6"/>
    <w:rsid w:val="001109B9"/>
    <w:rsid w:val="0011552B"/>
    <w:rsid w:val="001163B6"/>
    <w:rsid w:val="0012771D"/>
    <w:rsid w:val="00162E98"/>
    <w:rsid w:val="00172E36"/>
    <w:rsid w:val="001752CC"/>
    <w:rsid w:val="00177666"/>
    <w:rsid w:val="001A30B7"/>
    <w:rsid w:val="001D21E4"/>
    <w:rsid w:val="00207A6B"/>
    <w:rsid w:val="00216DC4"/>
    <w:rsid w:val="00235F93"/>
    <w:rsid w:val="002474BC"/>
    <w:rsid w:val="002514B3"/>
    <w:rsid w:val="00254486"/>
    <w:rsid w:val="002560E9"/>
    <w:rsid w:val="00284CB6"/>
    <w:rsid w:val="002A3F42"/>
    <w:rsid w:val="002C26AD"/>
    <w:rsid w:val="002D4CC5"/>
    <w:rsid w:val="002E0D7D"/>
    <w:rsid w:val="003029D5"/>
    <w:rsid w:val="00313D15"/>
    <w:rsid w:val="00313D73"/>
    <w:rsid w:val="00324412"/>
    <w:rsid w:val="00331504"/>
    <w:rsid w:val="0035031E"/>
    <w:rsid w:val="00377616"/>
    <w:rsid w:val="00395F91"/>
    <w:rsid w:val="00397CBD"/>
    <w:rsid w:val="003A0BB2"/>
    <w:rsid w:val="003A3867"/>
    <w:rsid w:val="003A4E1D"/>
    <w:rsid w:val="003A4F37"/>
    <w:rsid w:val="003D5209"/>
    <w:rsid w:val="003E4020"/>
    <w:rsid w:val="003E4DD1"/>
    <w:rsid w:val="003F29A5"/>
    <w:rsid w:val="00406A7D"/>
    <w:rsid w:val="00412C47"/>
    <w:rsid w:val="00417E27"/>
    <w:rsid w:val="00426EC6"/>
    <w:rsid w:val="00427E70"/>
    <w:rsid w:val="00430926"/>
    <w:rsid w:val="00440BF0"/>
    <w:rsid w:val="00460B86"/>
    <w:rsid w:val="0046620F"/>
    <w:rsid w:val="00483FC3"/>
    <w:rsid w:val="0048710A"/>
    <w:rsid w:val="00493556"/>
    <w:rsid w:val="004955E3"/>
    <w:rsid w:val="004A1DA9"/>
    <w:rsid w:val="004B73AD"/>
    <w:rsid w:val="004D2592"/>
    <w:rsid w:val="004D51DC"/>
    <w:rsid w:val="004E0635"/>
    <w:rsid w:val="004E29F8"/>
    <w:rsid w:val="004F2689"/>
    <w:rsid w:val="00500972"/>
    <w:rsid w:val="00515634"/>
    <w:rsid w:val="00516D2B"/>
    <w:rsid w:val="00537241"/>
    <w:rsid w:val="005403E4"/>
    <w:rsid w:val="0054267C"/>
    <w:rsid w:val="00552A97"/>
    <w:rsid w:val="005605FA"/>
    <w:rsid w:val="0058020C"/>
    <w:rsid w:val="00584881"/>
    <w:rsid w:val="005A721E"/>
    <w:rsid w:val="005F009F"/>
    <w:rsid w:val="00610572"/>
    <w:rsid w:val="00664D77"/>
    <w:rsid w:val="00675D4A"/>
    <w:rsid w:val="00685854"/>
    <w:rsid w:val="006937A3"/>
    <w:rsid w:val="006C5B19"/>
    <w:rsid w:val="006D72A9"/>
    <w:rsid w:val="006E3503"/>
    <w:rsid w:val="007225A8"/>
    <w:rsid w:val="00752071"/>
    <w:rsid w:val="007828F6"/>
    <w:rsid w:val="007939C9"/>
    <w:rsid w:val="007C159A"/>
    <w:rsid w:val="007C2F8C"/>
    <w:rsid w:val="007E1D97"/>
    <w:rsid w:val="007F2D55"/>
    <w:rsid w:val="00801C11"/>
    <w:rsid w:val="00802024"/>
    <w:rsid w:val="008133FF"/>
    <w:rsid w:val="00816A1D"/>
    <w:rsid w:val="008210AC"/>
    <w:rsid w:val="0086097F"/>
    <w:rsid w:val="00877A3E"/>
    <w:rsid w:val="008807AD"/>
    <w:rsid w:val="00887B96"/>
    <w:rsid w:val="00892B08"/>
    <w:rsid w:val="00895960"/>
    <w:rsid w:val="008A4281"/>
    <w:rsid w:val="008A722D"/>
    <w:rsid w:val="008C3C67"/>
    <w:rsid w:val="008D17E1"/>
    <w:rsid w:val="008E1860"/>
    <w:rsid w:val="008E2F03"/>
    <w:rsid w:val="008E6AE1"/>
    <w:rsid w:val="008E755A"/>
    <w:rsid w:val="008F015C"/>
    <w:rsid w:val="008F0A34"/>
    <w:rsid w:val="00904489"/>
    <w:rsid w:val="0091124D"/>
    <w:rsid w:val="00912201"/>
    <w:rsid w:val="00917B2B"/>
    <w:rsid w:val="00920A84"/>
    <w:rsid w:val="00922481"/>
    <w:rsid w:val="00926CF9"/>
    <w:rsid w:val="009345E9"/>
    <w:rsid w:val="0093460B"/>
    <w:rsid w:val="00944698"/>
    <w:rsid w:val="00945A54"/>
    <w:rsid w:val="0095177F"/>
    <w:rsid w:val="0096389B"/>
    <w:rsid w:val="009638FD"/>
    <w:rsid w:val="00967097"/>
    <w:rsid w:val="00983FD7"/>
    <w:rsid w:val="009879C8"/>
    <w:rsid w:val="00992FA5"/>
    <w:rsid w:val="009C0948"/>
    <w:rsid w:val="009C1CF1"/>
    <w:rsid w:val="009E5A00"/>
    <w:rsid w:val="009F1BE4"/>
    <w:rsid w:val="009F408A"/>
    <w:rsid w:val="00A02BEF"/>
    <w:rsid w:val="00A03097"/>
    <w:rsid w:val="00A0786F"/>
    <w:rsid w:val="00A145FA"/>
    <w:rsid w:val="00A428C1"/>
    <w:rsid w:val="00A556D5"/>
    <w:rsid w:val="00A655D7"/>
    <w:rsid w:val="00A77FA7"/>
    <w:rsid w:val="00A801B8"/>
    <w:rsid w:val="00AA0F3C"/>
    <w:rsid w:val="00AB2A67"/>
    <w:rsid w:val="00AC5FCA"/>
    <w:rsid w:val="00AD79F4"/>
    <w:rsid w:val="00AE5740"/>
    <w:rsid w:val="00AF6AA2"/>
    <w:rsid w:val="00B24866"/>
    <w:rsid w:val="00B47D90"/>
    <w:rsid w:val="00B536A5"/>
    <w:rsid w:val="00B82624"/>
    <w:rsid w:val="00B8491A"/>
    <w:rsid w:val="00B90E65"/>
    <w:rsid w:val="00B92D92"/>
    <w:rsid w:val="00BA01C6"/>
    <w:rsid w:val="00BB16B5"/>
    <w:rsid w:val="00BD1B93"/>
    <w:rsid w:val="00BF216B"/>
    <w:rsid w:val="00BF4186"/>
    <w:rsid w:val="00C26A2A"/>
    <w:rsid w:val="00C31281"/>
    <w:rsid w:val="00C37092"/>
    <w:rsid w:val="00C469A9"/>
    <w:rsid w:val="00C60D8B"/>
    <w:rsid w:val="00C67FD7"/>
    <w:rsid w:val="00C70AE0"/>
    <w:rsid w:val="00C9179F"/>
    <w:rsid w:val="00CA420B"/>
    <w:rsid w:val="00CB5747"/>
    <w:rsid w:val="00CC3DEB"/>
    <w:rsid w:val="00CE31B8"/>
    <w:rsid w:val="00CE3A59"/>
    <w:rsid w:val="00CE7410"/>
    <w:rsid w:val="00CF311F"/>
    <w:rsid w:val="00CF4594"/>
    <w:rsid w:val="00CF5109"/>
    <w:rsid w:val="00D05925"/>
    <w:rsid w:val="00D0781A"/>
    <w:rsid w:val="00D13854"/>
    <w:rsid w:val="00D16BDA"/>
    <w:rsid w:val="00D40EC4"/>
    <w:rsid w:val="00D4529E"/>
    <w:rsid w:val="00D61730"/>
    <w:rsid w:val="00D63C45"/>
    <w:rsid w:val="00D7216D"/>
    <w:rsid w:val="00D8706E"/>
    <w:rsid w:val="00DB0895"/>
    <w:rsid w:val="00DC1010"/>
    <w:rsid w:val="00DC3848"/>
    <w:rsid w:val="00DC3980"/>
    <w:rsid w:val="00DC72E4"/>
    <w:rsid w:val="00DD26AF"/>
    <w:rsid w:val="00DD5FED"/>
    <w:rsid w:val="00E3225D"/>
    <w:rsid w:val="00E34445"/>
    <w:rsid w:val="00E3778B"/>
    <w:rsid w:val="00E56130"/>
    <w:rsid w:val="00E97951"/>
    <w:rsid w:val="00EA3F5E"/>
    <w:rsid w:val="00EC46A2"/>
    <w:rsid w:val="00EF089C"/>
    <w:rsid w:val="00EF17B8"/>
    <w:rsid w:val="00F00C9B"/>
    <w:rsid w:val="00F102DF"/>
    <w:rsid w:val="00F11172"/>
    <w:rsid w:val="00F20EB6"/>
    <w:rsid w:val="00F33F89"/>
    <w:rsid w:val="00F34804"/>
    <w:rsid w:val="00F57B86"/>
    <w:rsid w:val="00F776F6"/>
    <w:rsid w:val="00F834F7"/>
    <w:rsid w:val="00F84A85"/>
    <w:rsid w:val="00F9378B"/>
    <w:rsid w:val="00FA64CB"/>
    <w:rsid w:val="00FC6ABA"/>
    <w:rsid w:val="00FC7A3E"/>
    <w:rsid w:val="00FE042A"/>
    <w:rsid w:val="00FE74D8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465CB205"/>
  <w15:docId w15:val="{C79FF282-F654-411C-A7CC-00630AD3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Revisin">
    <w:name w:val="Revision"/>
    <w:hidden/>
    <w:uiPriority w:val="99"/>
    <w:semiHidden/>
    <w:rsid w:val="00A801B8"/>
    <w:pPr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48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48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111.vsd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package" Target="embeddings/Dibujo_de_Microsoft_Visio222.vsd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1183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Estuardo de Jesus Rivera Hernandez</cp:lastModifiedBy>
  <cp:revision>2</cp:revision>
  <cp:lastPrinted>2022-01-07T17:12:00Z</cp:lastPrinted>
  <dcterms:created xsi:type="dcterms:W3CDTF">2022-08-30T19:06:00Z</dcterms:created>
  <dcterms:modified xsi:type="dcterms:W3CDTF">2022-08-30T19:06:00Z</dcterms:modified>
</cp:coreProperties>
</file>