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DCF6" w14:textId="77777777" w:rsidR="00631AA0" w:rsidRPr="00F2798C" w:rsidRDefault="00631A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7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F2798C" w:rsidRPr="00F2798C" w14:paraId="6C96B1F9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8DA0" w14:textId="77777777" w:rsidR="00631AA0" w:rsidRPr="00F2798C" w:rsidRDefault="001F3CF3">
            <w:pPr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 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1F2C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F2798C" w:rsidRPr="00F2798C" w14:paraId="22F8B418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993C" w14:textId="77777777" w:rsidR="00631AA0" w:rsidRPr="00F2798C" w:rsidRDefault="001F3CF3">
            <w:pPr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95B3" w14:textId="44E2B12F" w:rsidR="00631AA0" w:rsidRPr="00F2798C" w:rsidRDefault="00875C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631AA0" w:rsidRPr="00F2798C" w14:paraId="0D4CEB30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BBCF" w14:textId="77777777" w:rsidR="00631AA0" w:rsidRPr="00F2798C" w:rsidRDefault="001F3CF3">
            <w:pPr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CBCA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Fase de Diagnóstico y Rediseño</w:t>
            </w:r>
          </w:p>
        </w:tc>
      </w:tr>
    </w:tbl>
    <w:p w14:paraId="5AE74C01" w14:textId="77777777" w:rsidR="00631AA0" w:rsidRPr="00F2798C" w:rsidRDefault="00631AA0">
      <w:pPr>
        <w:spacing w:after="0" w:line="240" w:lineRule="auto"/>
        <w:rPr>
          <w:rFonts w:ascii="Arial" w:eastAsia="Arial" w:hAnsi="Arial" w:cs="Arial"/>
        </w:rPr>
      </w:pPr>
    </w:p>
    <w:p w14:paraId="765BABB6" w14:textId="77777777" w:rsidR="00631AA0" w:rsidRPr="00F2798C" w:rsidRDefault="001F3CF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F2798C">
        <w:rPr>
          <w:rFonts w:ascii="Arial" w:eastAsia="Arial" w:hAnsi="Arial" w:cs="Arial"/>
          <w:b/>
        </w:rPr>
        <w:t>CÉDULA NARRATIVA SIMPLIFICACIÓN DE TRÁMITES ADMINISTRATIVOS</w:t>
      </w:r>
    </w:p>
    <w:p w14:paraId="35D74DCB" w14:textId="77777777" w:rsidR="00631AA0" w:rsidRPr="00F2798C" w:rsidRDefault="00631AA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FD03525" w14:textId="77777777" w:rsidR="00631AA0" w:rsidRPr="00F2798C" w:rsidRDefault="001F3CF3">
      <w:pPr>
        <w:spacing w:after="0" w:line="240" w:lineRule="auto"/>
        <w:jc w:val="both"/>
        <w:rPr>
          <w:rFonts w:ascii="Arial" w:eastAsia="Arial" w:hAnsi="Arial" w:cs="Arial"/>
        </w:rPr>
      </w:pPr>
      <w:r w:rsidRPr="00F2798C">
        <w:rPr>
          <w:rFonts w:ascii="Arial" w:eastAsia="Arial" w:hAnsi="Arial" w:cs="Arial"/>
          <w:b/>
        </w:rPr>
        <w:t xml:space="preserve">Instrucciones: </w:t>
      </w:r>
      <w:r w:rsidRPr="00F2798C">
        <w:rPr>
          <w:rFonts w:ascii="Arial" w:eastAsia="Arial" w:hAnsi="Arial" w:cs="Arial"/>
        </w:rPr>
        <w:t xml:space="preserve">De manera atenta se le solicita relatar, narrar o describir lo siguiente: </w:t>
      </w: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363"/>
      </w:tblGrid>
      <w:tr w:rsidR="00F2798C" w:rsidRPr="00F2798C" w14:paraId="24362AFC" w14:textId="77777777" w:rsidTr="00525E27">
        <w:tc>
          <w:tcPr>
            <w:tcW w:w="704" w:type="dxa"/>
          </w:tcPr>
          <w:p w14:paraId="1193A276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363" w:type="dxa"/>
          </w:tcPr>
          <w:p w14:paraId="67CC506C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F2798C" w:rsidRPr="00F2798C" w14:paraId="2326BB76" w14:textId="77777777" w:rsidTr="00525E27">
        <w:tc>
          <w:tcPr>
            <w:tcW w:w="704" w:type="dxa"/>
          </w:tcPr>
          <w:p w14:paraId="4D1BC0AA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</w:t>
            </w:r>
          </w:p>
        </w:tc>
        <w:tc>
          <w:tcPr>
            <w:tcW w:w="8363" w:type="dxa"/>
          </w:tcPr>
          <w:p w14:paraId="3CBB1FA9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NOMBRE DEL PROCESO O TRÁMITE ADMINISTRATIVO </w:t>
            </w:r>
          </w:p>
          <w:p w14:paraId="71BA716E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89E7D67" w14:textId="77777777" w:rsidR="00631AA0" w:rsidRPr="00F2798C" w:rsidRDefault="001F3CF3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  <w:r w:rsidRPr="00F2798C">
              <w:rPr>
                <w:rFonts w:ascii="Arial" w:eastAsia="Arial" w:hAnsi="Arial" w:cs="Arial"/>
                <w:b/>
                <w:highlight w:val="white"/>
              </w:rPr>
              <w:t>PERMISO O PRÓRROGA DE PESCA DEPORTIVA</w:t>
            </w:r>
          </w:p>
          <w:p w14:paraId="133D9663" w14:textId="77777777" w:rsidR="00631AA0" w:rsidRPr="00F2798C" w:rsidRDefault="00631AA0">
            <w:pPr>
              <w:jc w:val="center"/>
              <w:rPr>
                <w:rFonts w:ascii="Arial" w:eastAsia="Arial" w:hAnsi="Arial" w:cs="Arial"/>
                <w:b/>
                <w:highlight w:val="white"/>
              </w:rPr>
            </w:pPr>
          </w:p>
          <w:p w14:paraId="3CBF0FC2" w14:textId="249FD803" w:rsidR="00631AA0" w:rsidRPr="00F2798C" w:rsidRDefault="00D04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No está sistematizado</w:t>
            </w:r>
          </w:p>
          <w:p w14:paraId="08CC5D5F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highlight w:val="white"/>
              </w:rPr>
            </w:pPr>
          </w:p>
        </w:tc>
      </w:tr>
      <w:tr w:rsidR="00F2798C" w:rsidRPr="00F2798C" w14:paraId="2633A324" w14:textId="77777777" w:rsidTr="00525E27">
        <w:tc>
          <w:tcPr>
            <w:tcW w:w="704" w:type="dxa"/>
          </w:tcPr>
          <w:p w14:paraId="1FF26F51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2</w:t>
            </w:r>
          </w:p>
        </w:tc>
        <w:tc>
          <w:tcPr>
            <w:tcW w:w="8363" w:type="dxa"/>
          </w:tcPr>
          <w:p w14:paraId="32A53AE9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DIAGNÓSTICO LEGAL (REVISIÓN DE NORMATIVA O BASE LEGAL) </w:t>
            </w:r>
          </w:p>
          <w:p w14:paraId="07D1D73D" w14:textId="77777777" w:rsidR="00631AA0" w:rsidRPr="00F2798C" w:rsidRDefault="001F3C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Decreto número 80-2002 del Congreso de la República de Guatemala, Ley General de Pesca y Acuicultura </w:t>
            </w:r>
          </w:p>
          <w:p w14:paraId="3CBD6E0A" w14:textId="77777777" w:rsidR="00631AA0" w:rsidRPr="00F2798C" w:rsidRDefault="001F3C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Acuerdo Gubernativo número 223-2005 del Presidente de la República, Reglamento de la Ley General de Pesca y Acuicultura </w:t>
            </w:r>
          </w:p>
          <w:p w14:paraId="183AE36E" w14:textId="1834CD87" w:rsidR="008F02A8" w:rsidRPr="00F2798C" w:rsidRDefault="008F02A8" w:rsidP="008F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  <w:tr w:rsidR="00F2798C" w:rsidRPr="00F2798C" w14:paraId="36B18FFB" w14:textId="77777777" w:rsidTr="00525E27">
        <w:tc>
          <w:tcPr>
            <w:tcW w:w="704" w:type="dxa"/>
          </w:tcPr>
          <w:p w14:paraId="26066E0D" w14:textId="21011974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3</w:t>
            </w:r>
          </w:p>
        </w:tc>
        <w:tc>
          <w:tcPr>
            <w:tcW w:w="8363" w:type="dxa"/>
          </w:tcPr>
          <w:p w14:paraId="5FB8B79F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4C6932DE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AD13BE5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Software</w:t>
            </w:r>
          </w:p>
          <w:p w14:paraId="47F3CACF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Microsoft Office (Word y Excel)</w:t>
            </w:r>
          </w:p>
          <w:p w14:paraId="6EB84289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OS Windows X</w:t>
            </w:r>
          </w:p>
          <w:p w14:paraId="2DDD6BB8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Hardware</w:t>
            </w:r>
          </w:p>
          <w:p w14:paraId="227A45B1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Cinco computadoras</w:t>
            </w:r>
          </w:p>
          <w:p w14:paraId="47D05498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impresora de uso general</w:t>
            </w:r>
          </w:p>
          <w:p w14:paraId="1E4A1507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 escáner de uso general</w:t>
            </w:r>
          </w:p>
          <w:p w14:paraId="1B155DCD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1DBC340D" w14:textId="77777777" w:rsidR="00631AA0" w:rsidRPr="00F2798C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Se tiene el formulario en línea.</w:t>
            </w:r>
          </w:p>
          <w:p w14:paraId="5825A180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2798C" w:rsidRPr="00F2798C" w14:paraId="696B6590" w14:textId="77777777" w:rsidTr="00525E27">
        <w:tc>
          <w:tcPr>
            <w:tcW w:w="704" w:type="dxa"/>
          </w:tcPr>
          <w:p w14:paraId="54ED59E9" w14:textId="6C5A645B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4</w:t>
            </w:r>
          </w:p>
        </w:tc>
        <w:tc>
          <w:tcPr>
            <w:tcW w:w="8363" w:type="dxa"/>
          </w:tcPr>
          <w:p w14:paraId="309F35A8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66DA4B17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Ventanilla de recepción.</w:t>
            </w:r>
          </w:p>
          <w:p w14:paraId="5F7FA21F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Oficina de Director.</w:t>
            </w:r>
          </w:p>
          <w:p w14:paraId="3E7B6743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Estación de trabajo de Secretaría y asistencia de dirección.</w:t>
            </w:r>
          </w:p>
          <w:p w14:paraId="1F3553AD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Oficina de Jefe de Departamento de Pesca Marítima.</w:t>
            </w:r>
          </w:p>
          <w:p w14:paraId="5BD7E19F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Estación de trabajo de Técnico del Departamento de Pesca Marítima.</w:t>
            </w:r>
          </w:p>
          <w:p w14:paraId="03F77F6F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Oficina de Asesoría Jurídica.</w:t>
            </w:r>
          </w:p>
          <w:p w14:paraId="48E083AA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Una Oficina de Registro Nacional de Pesca y Acuicultura.</w:t>
            </w:r>
          </w:p>
          <w:p w14:paraId="6827EF64" w14:textId="77777777" w:rsidR="00631AA0" w:rsidRPr="00F2798C" w:rsidRDefault="001F3CF3" w:rsidP="008F02A8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Una Oficina de Inspector de Pesca. </w:t>
            </w:r>
          </w:p>
          <w:p w14:paraId="5F17B8FA" w14:textId="77777777" w:rsidR="00631AA0" w:rsidRPr="00F2798C" w:rsidRDefault="001F3CF3" w:rsidP="008F02A8">
            <w:pPr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</w:rPr>
              <w:t>Una Oficina de Asistente Administrativo Financiero.</w:t>
            </w:r>
            <w:r w:rsidRPr="00F2798C">
              <w:rPr>
                <w:rFonts w:ascii="Arial" w:eastAsia="Arial" w:hAnsi="Arial" w:cs="Arial"/>
                <w:b/>
              </w:rPr>
              <w:t xml:space="preserve"> </w:t>
            </w:r>
          </w:p>
          <w:p w14:paraId="2C202D02" w14:textId="77777777" w:rsidR="00631AA0" w:rsidRPr="00F2798C" w:rsidRDefault="00631AA0">
            <w:pPr>
              <w:ind w:left="708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2798C" w:rsidRPr="00F2798C" w14:paraId="7BD4526A" w14:textId="77777777" w:rsidTr="00AF41DE">
        <w:trPr>
          <w:trHeight w:val="10197"/>
        </w:trPr>
        <w:tc>
          <w:tcPr>
            <w:tcW w:w="704" w:type="dxa"/>
          </w:tcPr>
          <w:p w14:paraId="58243C39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8363" w:type="dxa"/>
          </w:tcPr>
          <w:p w14:paraId="01273AAA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59024B12" w14:textId="1132DE26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17057DD7" w14:textId="6CB4156B" w:rsidR="008F02A8" w:rsidRPr="00F2798C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9 personas </w:t>
            </w:r>
          </w:p>
          <w:p w14:paraId="53A69E4F" w14:textId="46790CE9" w:rsidR="008F02A8" w:rsidRPr="00F2798C" w:rsidRDefault="008F02A8">
            <w:pPr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9"/>
              <w:tblW w:w="811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26"/>
              <w:gridCol w:w="6090"/>
            </w:tblGrid>
            <w:tr w:rsidR="00F2798C" w:rsidRPr="00F2798C" w14:paraId="57754841" w14:textId="77777777" w:rsidTr="00342857">
              <w:trPr>
                <w:jc w:val="center"/>
              </w:trPr>
              <w:tc>
                <w:tcPr>
                  <w:tcW w:w="2026" w:type="dxa"/>
                  <w:tcBorders>
                    <w:bottom w:val="single" w:sz="4" w:space="0" w:color="000000"/>
                  </w:tcBorders>
                </w:tcPr>
                <w:p w14:paraId="4A80E52C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bookmarkStart w:id="0" w:name="_heading=h.gjdgxs" w:colFirst="0" w:colLast="0"/>
                  <w:bookmarkEnd w:id="0"/>
                  <w:r w:rsidRPr="00F2798C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090" w:type="dxa"/>
                  <w:tcBorders>
                    <w:bottom w:val="single" w:sz="4" w:space="0" w:color="000000"/>
                  </w:tcBorders>
                </w:tcPr>
                <w:p w14:paraId="4DE4A406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F2798C" w:rsidRPr="00F2798C" w14:paraId="2B6D97DD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4961C9CB" w14:textId="5339EC61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Recepcionista</w:t>
                  </w:r>
                </w:p>
              </w:tc>
              <w:tc>
                <w:tcPr>
                  <w:tcW w:w="6090" w:type="dxa"/>
                </w:tcPr>
                <w:p w14:paraId="478744F7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Recibe las solicitudes y todos los documentos que son requisitos para proceder con la extensión de la licencia de pesca y lo traslada a la asistente de dirección</w:t>
                  </w:r>
                </w:p>
              </w:tc>
            </w:tr>
            <w:tr w:rsidR="00F2798C" w:rsidRPr="00F2798C" w14:paraId="316B747C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2667D4D9" w14:textId="7D8D84E6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Asistente de Dirección</w:t>
                  </w:r>
                </w:p>
              </w:tc>
              <w:tc>
                <w:tcPr>
                  <w:tcW w:w="6090" w:type="dxa"/>
                </w:tcPr>
                <w:p w14:paraId="785D6152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Recibe la solicitud y traslada el expediente a dirección o al departamento que corresponde</w:t>
                  </w:r>
                </w:p>
              </w:tc>
            </w:tr>
            <w:tr w:rsidR="00F2798C" w:rsidRPr="00F2798C" w14:paraId="4B75EC7B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02608FE5" w14:textId="7DCEC43B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Inspectores de Pesca </w:t>
                  </w:r>
                </w:p>
              </w:tc>
              <w:tc>
                <w:tcPr>
                  <w:tcW w:w="6090" w:type="dxa"/>
                </w:tcPr>
                <w:p w14:paraId="4D7CE54F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Realiza la inspección de las embarcaciones que solicitan licencias o permiso y emite informe técnico de los mismos</w:t>
                  </w:r>
                </w:p>
              </w:tc>
            </w:tr>
            <w:tr w:rsidR="00F2798C" w:rsidRPr="00F2798C" w14:paraId="64632D55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05FE00EE" w14:textId="704AC8B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Técnicos del Departamento de Pesca Marítima </w:t>
                  </w:r>
                </w:p>
              </w:tc>
              <w:tc>
                <w:tcPr>
                  <w:tcW w:w="6090" w:type="dxa"/>
                  <w:vAlign w:val="center"/>
                </w:tcPr>
                <w:p w14:paraId="7C76608E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Recibe documentos de solicitud de concesión presentados por usuario de la pesca verifica el correcto estado de la solicitud y la traslada al jefe de Departamento de Pesca Marítima</w:t>
                  </w:r>
                </w:p>
              </w:tc>
            </w:tr>
            <w:tr w:rsidR="00F2798C" w:rsidRPr="00F2798C" w14:paraId="69066B70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4BCEF88F" w14:textId="7777777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Un Jefe de Departamento de Pesca Marítima</w:t>
                  </w:r>
                </w:p>
              </w:tc>
              <w:tc>
                <w:tcPr>
                  <w:tcW w:w="6090" w:type="dxa"/>
                  <w:vAlign w:val="center"/>
                </w:tcPr>
                <w:p w14:paraId="5E226841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Realiza Dictamen técnico a solicitud del usuario y traslada a Asesoría jurídica de la Dirección de Normatividad de la Pesca y Acuicultura.</w:t>
                  </w:r>
                </w:p>
              </w:tc>
            </w:tr>
            <w:tr w:rsidR="00F2798C" w:rsidRPr="00F2798C" w14:paraId="0A2DD950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3654A21F" w14:textId="7777777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Un Asesor Jurídico Dirección de Normatividad de la Pesca y Acuicultura</w:t>
                  </w:r>
                </w:p>
              </w:tc>
              <w:tc>
                <w:tcPr>
                  <w:tcW w:w="6090" w:type="dxa"/>
                  <w:vAlign w:val="center"/>
                </w:tcPr>
                <w:p w14:paraId="67DC5175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Realiza verificación de documentos y emite Opinión Jurídica. </w:t>
                  </w:r>
                </w:p>
              </w:tc>
            </w:tr>
            <w:tr w:rsidR="00F2798C" w:rsidRPr="00F2798C" w14:paraId="0F3CB34A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1BF68371" w14:textId="7777777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Un Director Dirección de Normatividad de la Pesca y Acuicultura</w:t>
                  </w:r>
                </w:p>
              </w:tc>
              <w:tc>
                <w:tcPr>
                  <w:tcW w:w="6090" w:type="dxa"/>
                  <w:vAlign w:val="center"/>
                </w:tcPr>
                <w:p w14:paraId="5B1D546D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Recibe expediente, analiza y emite Oficio de aprobación concerniente a la solicitud del usuario. </w:t>
                  </w:r>
                </w:p>
              </w:tc>
            </w:tr>
            <w:tr w:rsidR="00F2798C" w:rsidRPr="00F2798C" w14:paraId="2D439C62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26B6E19F" w14:textId="7777777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Un Técnico de Registro y Estadística de la Dirección de Normatividad de la Pesca y Acuicultura.</w:t>
                  </w:r>
                </w:p>
              </w:tc>
              <w:tc>
                <w:tcPr>
                  <w:tcW w:w="6090" w:type="dxa"/>
                  <w:vAlign w:val="center"/>
                </w:tcPr>
                <w:p w14:paraId="50FA4C07" w14:textId="1A8AD138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Emite ficha técnica al concesionario y archiva expediente en el archivo general de la Dirección de Normatividad de la Pesca y Acuicultura</w:t>
                  </w:r>
                  <w:r w:rsidR="00342857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2798C" w:rsidRPr="00F2798C" w14:paraId="7D920DDF" w14:textId="77777777" w:rsidTr="00342857">
              <w:trPr>
                <w:jc w:val="center"/>
              </w:trPr>
              <w:tc>
                <w:tcPr>
                  <w:tcW w:w="2026" w:type="dxa"/>
                  <w:vAlign w:val="center"/>
                </w:tcPr>
                <w:p w14:paraId="15D32E66" w14:textId="77777777" w:rsidR="00631AA0" w:rsidRPr="00F2798C" w:rsidRDefault="001F3CF3" w:rsidP="00525E27">
                  <w:p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Un Asistente financiero</w:t>
                  </w:r>
                </w:p>
              </w:tc>
              <w:tc>
                <w:tcPr>
                  <w:tcW w:w="6090" w:type="dxa"/>
                  <w:vAlign w:val="center"/>
                </w:tcPr>
                <w:p w14:paraId="61A7CDE1" w14:textId="6F5B3FCC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Emite los viáticos para la realización de las inspecciones</w:t>
                  </w:r>
                  <w:r w:rsidR="00342857" w:rsidRPr="00F2798C">
                    <w:rPr>
                      <w:rFonts w:ascii="Arial" w:eastAsia="Arial" w:hAnsi="Arial" w:cs="Arial"/>
                    </w:rPr>
                    <w:t>.</w:t>
                  </w:r>
                  <w:r w:rsidRPr="00F2798C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</w:tbl>
          <w:p w14:paraId="672B1BBF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2798C" w:rsidRPr="00F2798C" w14:paraId="2DB56D57" w14:textId="77777777" w:rsidTr="00525E27">
        <w:tc>
          <w:tcPr>
            <w:tcW w:w="704" w:type="dxa"/>
          </w:tcPr>
          <w:p w14:paraId="1B6A9928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6</w:t>
            </w:r>
          </w:p>
        </w:tc>
        <w:tc>
          <w:tcPr>
            <w:tcW w:w="8363" w:type="dxa"/>
          </w:tcPr>
          <w:p w14:paraId="638255B1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1A1E500E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a"/>
              <w:tblW w:w="811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5"/>
              <w:gridCol w:w="4111"/>
            </w:tblGrid>
            <w:tr w:rsidR="00F2798C" w:rsidRPr="00F2798C" w14:paraId="6CA6F9A7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1DA04" w14:textId="684D7EEC" w:rsidR="00631AA0" w:rsidRPr="00F2798C" w:rsidRDefault="0034285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Requisitos a</w:t>
                  </w:r>
                  <w:r w:rsidR="001F3CF3" w:rsidRPr="00F2798C">
                    <w:rPr>
                      <w:rFonts w:ascii="Arial" w:eastAsia="Arial" w:hAnsi="Arial" w:cs="Arial"/>
                      <w:b/>
                    </w:rPr>
                    <w:t xml:space="preserve">ctuales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459662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Requisitos propuestos</w:t>
                  </w:r>
                </w:p>
              </w:tc>
            </w:tr>
            <w:tr w:rsidR="00F2798C" w:rsidRPr="00F2798C" w14:paraId="028FC33E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02B529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Formulario completo de solicitud.</w:t>
                  </w:r>
                </w:p>
                <w:p w14:paraId="5CC46384" w14:textId="71B6B320" w:rsidR="00342857" w:rsidRPr="00F2798C" w:rsidRDefault="00342857" w:rsidP="00342857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2AB5DD" w14:textId="77777777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Formulario completo de solicitud.</w:t>
                  </w:r>
                </w:p>
              </w:tc>
            </w:tr>
            <w:tr w:rsidR="00F2798C" w:rsidRPr="00F2798C" w14:paraId="5AC80F62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63C4C1" w14:textId="77777777" w:rsidR="00631AA0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Documento de identificación del interesado o del representante legal</w:t>
                  </w:r>
                  <w:r w:rsidR="00342857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041E0FC" w14:textId="1152F3E8" w:rsidR="00AF41DE" w:rsidRPr="00F2798C" w:rsidRDefault="00AF41DE" w:rsidP="00AF41DE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11DFB" w14:textId="71AFE776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Último recibo de pago de la Cuota por derecho de Acceso a la Pesca</w:t>
                  </w:r>
                  <w:r w:rsidR="00342857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2798C" w:rsidRPr="00F2798C" w14:paraId="4D282549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02FD57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960"/>
                    </w:tabs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Fotocopia legalizada del nombramiento del representante legal, si procede.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E04386" w14:textId="77777777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legalizada del nombramiento del representante legal, si procede.</w:t>
                  </w:r>
                </w:p>
                <w:p w14:paraId="35BDCB2C" w14:textId="06858F8A" w:rsidR="00342857" w:rsidRPr="00F2798C" w:rsidRDefault="00342857" w:rsidP="00342857">
                  <w:pPr>
                    <w:pStyle w:val="Prrafodelista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641BC87E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FB218E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Certificado del permiso de navegación extendido por la Capitanía de Puerto</w:t>
                  </w:r>
                  <w:r w:rsidR="00342857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82B343E" w14:textId="4F415232" w:rsidR="00342857" w:rsidRPr="00F2798C" w:rsidRDefault="00342857" w:rsidP="00342857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7FF661" w14:textId="396F5B1D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Certificado del permiso de navegación extendido por la Capitanía de Puerto</w:t>
                  </w:r>
                </w:p>
              </w:tc>
            </w:tr>
            <w:tr w:rsidR="00F2798C" w:rsidRPr="00F2798C" w14:paraId="538EA510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87B3CB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certificación de la matrícula de embarcación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8E78123" w14:textId="13B5EE67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51DCC2" w14:textId="12A060D0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certificación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 xml:space="preserve"> de la matrícula de embarcación.</w:t>
                  </w:r>
                </w:p>
              </w:tc>
            </w:tr>
            <w:tr w:rsidR="00F2798C" w:rsidRPr="00F2798C" w14:paraId="57D3727D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6AF3A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documento que lo acredite como propietario o contrato de arrendamiento de la embarcación, si aplica.</w:t>
                  </w:r>
                </w:p>
                <w:p w14:paraId="225F458F" w14:textId="2A46D784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FC4442" w14:textId="317F9AD5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documento que lo acredite como propietario o contrato de arrendamiento de la embarcación, si aplica.</w:t>
                  </w:r>
                </w:p>
              </w:tc>
            </w:tr>
            <w:tr w:rsidR="00F2798C" w:rsidRPr="00F2798C" w14:paraId="772B8E81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14B6AC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licencia, carné o documento que lo identifica como miembro de la Asociación o Club de Pesca al que pertenece (si aplica)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5DC0F6F" w14:textId="1B43EE2B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48EFFD" w14:textId="5EDCE207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Copia de licencia, carné o documento que lo identifica como miembro de la Asociación o Club de Pesca al que pertenece (si aplica)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2798C" w:rsidRPr="00F2798C" w14:paraId="0D42B70D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10249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 la patente de comercio de la empresa o sociedad anónima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5D06E3A5" w14:textId="4F451F5D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5829A6" w14:textId="0942E8E5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 la patente de comercio de la empresa o sociedad anónima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2798C" w:rsidRPr="00F2798C" w14:paraId="04F303CA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B40CE9" w14:textId="77777777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 documento de identificación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53751702" w14:textId="5EDDAFF4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0084C9" w14:textId="046B4072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 documento de identificación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F2798C" w:rsidRPr="00F2798C" w14:paraId="32839A05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E51E04" w14:textId="5E0CCD3C" w:rsidR="00631AA0" w:rsidRPr="00F2798C" w:rsidRDefault="001F3CF3" w:rsidP="00CE77D0">
                  <w:pPr>
                    <w:pStyle w:val="Prrafodelista"/>
                    <w:numPr>
                      <w:ilvl w:val="0"/>
                      <w:numId w:val="1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del nombramiento del representante legal, si aplica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2EC48D" w14:textId="77777777" w:rsidR="00631AA0" w:rsidRPr="00F2798C" w:rsidRDefault="001F3CF3" w:rsidP="0092393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Fotocopia del nombramiento del representante legal, si aplica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5BD8426" w14:textId="3819646F" w:rsidR="00503874" w:rsidRPr="00F2798C" w:rsidRDefault="00503874" w:rsidP="00503874">
                  <w:pPr>
                    <w:pStyle w:val="Prrafodelista"/>
                    <w:ind w:left="360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F2798C" w:rsidRPr="00F2798C" w14:paraId="2A3D2FF1" w14:textId="77777777" w:rsidTr="00525E27">
              <w:trPr>
                <w:trHeight w:val="315"/>
              </w:trPr>
              <w:tc>
                <w:tcPr>
                  <w:tcW w:w="81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020CD2" w14:textId="77777777" w:rsidR="00631AA0" w:rsidRPr="00F2798C" w:rsidRDefault="00631AA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  <w:p w14:paraId="7DB88116" w14:textId="730C1EAF" w:rsidR="00CE77D0" w:rsidRPr="00F2798C" w:rsidRDefault="00CE77D0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F2798C" w:rsidRPr="00F2798C" w14:paraId="54DEB5B7" w14:textId="77777777" w:rsidTr="00342857">
              <w:trPr>
                <w:trHeight w:val="354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64E946" w14:textId="5DC5A89C" w:rsidR="00631AA0" w:rsidRPr="00F2798C" w:rsidRDefault="005038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Diseño a</w:t>
                  </w:r>
                  <w:r w:rsidR="001F3CF3" w:rsidRPr="00F2798C">
                    <w:rPr>
                      <w:rFonts w:ascii="Arial" w:eastAsia="Arial" w:hAnsi="Arial" w:cs="Arial"/>
                      <w:b/>
                    </w:rPr>
                    <w:t>ctual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55E92A" w14:textId="104F3DCA" w:rsidR="00631AA0" w:rsidRPr="00F2798C" w:rsidRDefault="005038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Diseño p</w:t>
                  </w:r>
                  <w:r w:rsidR="001F3CF3" w:rsidRPr="00F2798C">
                    <w:rPr>
                      <w:rFonts w:ascii="Arial" w:eastAsia="Arial" w:hAnsi="Arial" w:cs="Arial"/>
                      <w:b/>
                    </w:rPr>
                    <w:t>ropuesto</w:t>
                  </w:r>
                </w:p>
              </w:tc>
            </w:tr>
            <w:tr w:rsidR="00F2798C" w:rsidRPr="00F2798C" w14:paraId="49F07F03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EE15ED" w14:textId="43C803AC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formulario y papelería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  <w:r w:rsidRPr="00F2798C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CC2D3F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El usuario completa el formulario en el sistema informático y carga los documentos requeridos.  </w:t>
                  </w:r>
                </w:p>
              </w:tc>
            </w:tr>
            <w:tr w:rsidR="00F2798C" w:rsidRPr="00F2798C" w14:paraId="7810100A" w14:textId="77777777" w:rsidTr="00503874">
              <w:trPr>
                <w:trHeight w:val="2179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45679D" w14:textId="1DDF4551" w:rsidR="00631AA0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Validación de formulario y papelería adjunta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2C9F24" w14:textId="77777777" w:rsidR="00503874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El encargado del Departamento de Pesca Marítima verifica la documentación y protocolo de investigación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A76055E" w14:textId="77777777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Si: A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signa a inspector para inspeccionar y </w:t>
                  </w:r>
                  <w:r w:rsidRPr="00F2798C">
                    <w:rPr>
                      <w:rFonts w:ascii="Arial" w:eastAsia="Arial" w:hAnsi="Arial" w:cs="Arial"/>
                    </w:rPr>
                    <w:t>sigue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a paso 3</w:t>
                  </w:r>
                  <w:r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40D94BD" w14:textId="6CB07B57" w:rsidR="00503874" w:rsidRPr="00F2798C" w:rsidRDefault="001F3CF3" w:rsidP="00AF41DE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No: </w:t>
                  </w:r>
                </w:p>
              </w:tc>
            </w:tr>
            <w:tr w:rsidR="00F2798C" w:rsidRPr="00F2798C" w14:paraId="17A40B71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459BA" w14:textId="2CAE180A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a Asistente de Dirección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953087" w14:textId="77777777" w:rsidR="00503874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Inspector realiza inspección. </w:t>
                  </w:r>
                </w:p>
                <w:p w14:paraId="00817C8B" w14:textId="77777777" w:rsidR="00503874" w:rsidRPr="00F2798C" w:rsidRDefault="00503874" w:rsidP="00503874">
                  <w:pPr>
                    <w:pStyle w:val="Prrafodelista"/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Si: Sigue a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paso 4.</w:t>
                  </w:r>
                </w:p>
                <w:p w14:paraId="4333F352" w14:textId="6BFA6855" w:rsidR="00631AA0" w:rsidRPr="00F2798C" w:rsidRDefault="001F3CF3" w:rsidP="00503874">
                  <w:pPr>
                    <w:pStyle w:val="Prrafodelista"/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No: se informa al usuario para subsanar.</w:t>
                  </w:r>
                </w:p>
                <w:p w14:paraId="3B0A5D24" w14:textId="77777777" w:rsidR="00631AA0" w:rsidRPr="00F2798C" w:rsidRDefault="00631AA0" w:rsidP="00CE77D0">
                  <w:pPr>
                    <w:ind w:left="503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1844B4B9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7ADF8" w14:textId="3942DD0E" w:rsidR="00631AA0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Traslado de expediente de Asistente de Dirección a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0449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Inspector emite informe técnico y se traslada al encargado del Departamento de Pesca Marítima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DB9B43F" w14:textId="4E047590" w:rsidR="00503874" w:rsidRPr="00F2798C" w:rsidRDefault="00503874" w:rsidP="00503874">
                  <w:pPr>
                    <w:pStyle w:val="Prrafodelista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3B2D0574" w14:textId="77777777" w:rsidTr="00503874">
              <w:trPr>
                <w:trHeight w:val="553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D5DCE6" w14:textId="7DEE6A32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DF3C9" w14:textId="334DBB86" w:rsidR="00631AA0" w:rsidRPr="00F2798C" w:rsidRDefault="00AF41DE" w:rsidP="00503874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Encargado del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Departamento de Pesca Marítima emite dictamen técnico y traslada a Asesoría Jurídica de la Dirección de Normatividad de la Pesca y Acuicultura.</w:t>
                  </w:r>
                </w:p>
                <w:p w14:paraId="0D88262B" w14:textId="7CDAFDF7" w:rsidR="00503874" w:rsidRPr="00F2798C" w:rsidRDefault="00503874" w:rsidP="00503874">
                  <w:pPr>
                    <w:pStyle w:val="Prrafodelista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4D9D44C4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371812" w14:textId="5625D104" w:rsidR="00631AA0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E23442" w14:textId="1CC085A9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DE2D33">
                    <w:rPr>
                      <w:rFonts w:ascii="Arial" w:eastAsia="Arial" w:hAnsi="Arial" w:cs="Arial"/>
                    </w:rPr>
                    <w:t>Asesoría Jurídica</w:t>
                  </w:r>
                  <w:r w:rsidRPr="00F2798C">
                    <w:rPr>
                      <w:rFonts w:ascii="Arial" w:eastAsia="Arial" w:hAnsi="Arial" w:cs="Arial"/>
                    </w:rPr>
                    <w:t xml:space="preserve"> de la Dirección de Normatividad de la Pesca y Acuicultura emite Opinión Jurídica y Proyectos de Resolución y traslada a</w:t>
                  </w:r>
                  <w:r w:rsidR="00DE2D33">
                    <w:rPr>
                      <w:rFonts w:ascii="Arial" w:eastAsia="Arial" w:hAnsi="Arial" w:cs="Arial"/>
                    </w:rPr>
                    <w:t>l</w:t>
                  </w:r>
                  <w:r w:rsidRPr="00F2798C">
                    <w:rPr>
                      <w:rFonts w:ascii="Arial" w:eastAsia="Arial" w:hAnsi="Arial" w:cs="Arial"/>
                    </w:rPr>
                    <w:t xml:space="preserve"> Director</w:t>
                  </w:r>
                  <w:r w:rsidR="00DE2D33">
                    <w:rPr>
                      <w:rFonts w:ascii="Arial" w:eastAsia="Arial" w:hAnsi="Arial" w:cs="Arial"/>
                    </w:rPr>
                    <w:t xml:space="preserve"> </w:t>
                  </w:r>
                  <w:r w:rsidR="00DE2D33" w:rsidRPr="00F2798C">
                    <w:rPr>
                      <w:rFonts w:ascii="Arial" w:eastAsia="Arial" w:hAnsi="Arial" w:cs="Arial"/>
                    </w:rPr>
                    <w:t>de la Dirección de Normatividad de la Pesca y Acuicultura</w:t>
                  </w:r>
                  <w:r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1A337B7" w14:textId="4A986EDF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03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6E05ABB0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3F284" w14:textId="678944D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Departamento de Pesca Marítima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93AC4E" w14:textId="3368BAD8" w:rsidR="00503874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Director de la Dirección de Normatividad de la Pesca y Acuicultura recibe expediente</w:t>
                  </w:r>
                  <w:r w:rsidR="00DE2D33">
                    <w:rPr>
                      <w:rFonts w:ascii="Arial" w:eastAsia="Arial" w:hAnsi="Arial" w:cs="Arial"/>
                    </w:rPr>
                    <w:t xml:space="preserve"> y revisa.</w:t>
                  </w:r>
                </w:p>
                <w:p w14:paraId="79D7693F" w14:textId="77777777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Si: Sigue a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paso 8.</w:t>
                  </w:r>
                </w:p>
                <w:p w14:paraId="03855697" w14:textId="3A59FC80" w:rsidR="00631AA0" w:rsidRPr="00F2798C" w:rsidRDefault="00E46358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No: notifica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a</w:t>
                  </w:r>
                  <w:r>
                    <w:rPr>
                      <w:rFonts w:ascii="Arial" w:eastAsia="Arial" w:hAnsi="Arial" w:cs="Arial"/>
                    </w:rPr>
                    <w:t>l</w:t>
                  </w:r>
                  <w:r w:rsidR="001F3CF3" w:rsidRPr="00F2798C">
                    <w:rPr>
                      <w:rFonts w:ascii="Arial" w:eastAsia="Arial" w:hAnsi="Arial" w:cs="Arial"/>
                    </w:rPr>
                    <w:t xml:space="preserve"> usuario de no procedencia.</w:t>
                  </w:r>
                </w:p>
                <w:p w14:paraId="7725539D" w14:textId="3F6AE94F" w:rsidR="00503874" w:rsidRPr="00F2798C" w:rsidRDefault="00503874" w:rsidP="00503874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62D6EDA8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98704D" w14:textId="5E339AAB" w:rsidR="00631AA0" w:rsidRPr="00F2798C" w:rsidRDefault="001F3CF3" w:rsidP="00503874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expediente por parte de encargado</w:t>
                  </w:r>
                  <w:r w:rsidR="00503874" w:rsidRPr="00F2798C">
                    <w:rPr>
                      <w:rFonts w:ascii="Arial" w:eastAsia="Arial" w:hAnsi="Arial" w:cs="Arial"/>
                    </w:rPr>
                    <w:t xml:space="preserve"> de Departamento Pesca Marítima.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C5FAB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Director de la Dirección de Normatividad de la Pesca y Acuicultura válida y notifica al concesionario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519336E" w14:textId="1643CC2C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1FE9313B" w14:textId="77777777" w:rsidTr="00503874">
              <w:trPr>
                <w:trHeight w:val="127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6B288F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Delegación del Encargado del Departamento de Pesca Marítima a Inspector pesquero para evaluación y verificación de embarcación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A68390B" w14:textId="1B2CB6BD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61543B" w14:textId="77777777" w:rsidR="00631AA0" w:rsidRPr="00F2798C" w:rsidRDefault="00631AA0" w:rsidP="00CE77D0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25F30B05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E04734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Inspección de embarcación que solicita concesión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50125716" w14:textId="328B6CF8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A3B8BD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43DF93BE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E389A3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Realización de informe sobre embarcación de Inspector hacia encargado de Departamento de Pesca Marítima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7FA88EB" w14:textId="1F3C1AF9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6391DC" w14:textId="77777777" w:rsidR="00631AA0" w:rsidRPr="00F2798C" w:rsidRDefault="00631AA0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7EC3C641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8A7197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Recepción de informe por el encargado del Departamento de Pesca Marítima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333AC4C" w14:textId="3F62E8D1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65DC5E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  </w:t>
                  </w:r>
                </w:p>
              </w:tc>
            </w:tr>
            <w:tr w:rsidR="00F2798C" w:rsidRPr="00F2798C" w14:paraId="44F254BD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9D4E4D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Dictamen Técnico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799B016" w14:textId="1BB5E84B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051B3A" w14:textId="77777777" w:rsidR="00631AA0" w:rsidRPr="00F2798C" w:rsidRDefault="00631AA0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28A06729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321EAA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Departamento de Pesca Marítima a Asistente de Dirección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FA9BA3E" w14:textId="5A7114A7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9F5C" w14:textId="77777777" w:rsidR="00631AA0" w:rsidRPr="00F2798C" w:rsidRDefault="00631AA0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06005559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EE828A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2CA26876" w14:textId="39F1163A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8E452A" w14:textId="77777777" w:rsidR="00631AA0" w:rsidRPr="00F2798C" w:rsidRDefault="00631AA0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F2798C" w:rsidRPr="00F2798C" w14:paraId="405B76A4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231BAD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55D6D8D3" w14:textId="20C4CE17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48F7E9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196A118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C7A315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0FE358FC" w14:textId="54D4B24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D96223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C358901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E14D7F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Asesoría Jurídica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AAF0164" w14:textId="71476B0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D533EA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121CB7F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6C6FC0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expediente por parte de encargado de Asesoría Jurídica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4CD59B8B" w14:textId="0E7CE511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BCF578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B546629" w14:textId="77777777" w:rsidTr="00503874">
              <w:trPr>
                <w:trHeight w:val="31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BF5565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Opinión Jurídica y proyecto de resolución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288884E1" w14:textId="2AA15179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5E78FE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033727C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EE5895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Asesoría jurídica a Asistente de Dirección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FE03471" w14:textId="0ABE05BA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48D581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4A8D7B09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BBB080" w14:textId="0FCF857D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6EF3D8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3C859496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E78104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0B5F2BE" w14:textId="499D12D0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2E4122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B80DE3C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0826C7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6BA21329" w14:textId="763F721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C5EF79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ACD2F5B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2A4FCD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Vice despacho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9DA5F24" w14:textId="1555DDCA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0BC87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 </w:t>
                  </w:r>
                </w:p>
              </w:tc>
            </w:tr>
            <w:tr w:rsidR="00F2798C" w:rsidRPr="00F2798C" w14:paraId="0E1B99FD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9E8543" w14:textId="05E2713C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Vice despacho a Asesoría Jurídica de MAGA Central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6B0E98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596EF838" w14:textId="77777777" w:rsidTr="00503874">
              <w:trPr>
                <w:trHeight w:val="479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EF3E4C" w14:textId="57CCE16C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Opinión Jurídica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35DD14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49BDCC9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74DA72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 Asesoría Jurídica de MAGA Central a Administración General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1355FC7" w14:textId="79172860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A80A31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D1AB68B" w14:textId="77777777" w:rsidTr="00342857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4A599D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Proyecto de Resolución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A71BC79" w14:textId="3A3A43DD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51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58434D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717861C" w14:textId="77777777" w:rsidTr="00342857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CD1A8F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 Asesoría Jurídica de MAGA a Administración General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4D9B69A" w14:textId="0C123021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3F366B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31A97DD5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24A511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Revisión de expediente por los asesores de Despacho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C808E79" w14:textId="510E2816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E6C1E6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BA93F3B" w14:textId="77777777" w:rsidTr="00503874">
              <w:trPr>
                <w:trHeight w:val="722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C3E98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Despacho Superior a para firma de Ministro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4E4D0FCC" w14:textId="3FAD16B0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3E085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46EC0C98" w14:textId="77777777" w:rsidTr="00503874">
              <w:trPr>
                <w:trHeight w:val="717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E8C252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Despacho Superior a Administración General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26EBB073" w14:textId="15FB048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CE28D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50BEBE00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34D132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</w:t>
                  </w:r>
                  <w:r w:rsidR="00503874" w:rsidRPr="00F2798C">
                    <w:rPr>
                      <w:rFonts w:ascii="Arial" w:eastAsia="Arial" w:hAnsi="Arial" w:cs="Arial"/>
                    </w:rPr>
                    <w:t>dministración General a DIPESCA.</w:t>
                  </w:r>
                </w:p>
                <w:p w14:paraId="68AC0719" w14:textId="6A2929C8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9928CB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4725455B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C467B2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expediente por parte de recepcionista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408BE010" w14:textId="3A174BD1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1FAC63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6B90DBEA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1F117C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Recepción a asistente de Dirección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BE28368" w14:textId="6587FDC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D81455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3554042E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519473" w14:textId="5613F341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a Asistente de Dirección a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B8BDBE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5ED3956C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13099" w14:textId="55ED104C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Revisión de expediente por el Director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226042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17A820B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C6AFAA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Remisión de expediente de Director a Asistente de Dirección para elaborar traslado correspondiente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6183B14" w14:textId="1A1806B9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9F6F38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 </w:t>
                  </w:r>
                </w:p>
              </w:tc>
            </w:tr>
            <w:tr w:rsidR="00F2798C" w:rsidRPr="00F2798C" w14:paraId="12848090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D38067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expediente de Asistente de Dirección a Registro y Estadística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03DBE3E0" w14:textId="1A68500B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C1AFDD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9CCC6A4" w14:textId="77777777" w:rsidTr="00342857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B7DE9B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expediente por parte de Registro y Estadística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0044CE89" w14:textId="08201AFC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B4166A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5DD03399" w14:textId="77777777" w:rsidTr="00342857">
              <w:trPr>
                <w:trHeight w:val="31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F5860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Certificado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5FED332E" w14:textId="5C1BB9AF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D14EFE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6A73D24D" w14:textId="77777777" w:rsidTr="00342857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2FAB2C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Traslado de ficha técnica de Registro y Estadística a Dpto. de Pesca Marítima para entrega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7585FCF" w14:textId="7E566A0F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038E7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9C8815C" w14:textId="77777777" w:rsidTr="00342857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DA4922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ficha técnica por parte del Encargado de Dpto. Pesca Marítima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857D2C0" w14:textId="0B945053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3CF67A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0DC7C7A6" w14:textId="77777777" w:rsidTr="00342857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D6EEB3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Delegación del Encargado del Dpto. de Pesca Marítima a Inspector pesquero para entrega de certificado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0C177480" w14:textId="726CD291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DD1050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B21DEB9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954DBB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Solicitud de combustible por inspector pesquero a Departamento de Apoyo Financiero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4442E513" w14:textId="71874858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5AE577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05D0861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D0FA9B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Entrega de certificado a concesionario</w:t>
                  </w:r>
                  <w:r w:rsidR="00503874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7D6A2689" w14:textId="08EF064A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5552F9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63A7C151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6CBFDC" w14:textId="77777777" w:rsidR="00631AA0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inform</w:t>
                  </w:r>
                  <w:r w:rsidR="00503874" w:rsidRPr="00F2798C">
                    <w:rPr>
                      <w:rFonts w:ascii="Arial" w:eastAsia="Arial" w:hAnsi="Arial" w:cs="Arial"/>
                    </w:rPr>
                    <w:t>e de liquidación de combustible.</w:t>
                  </w:r>
                </w:p>
                <w:p w14:paraId="2C1736B3" w14:textId="34CFDD62" w:rsidR="00503874" w:rsidRPr="00F2798C" w:rsidRDefault="00503874" w:rsidP="00503874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9A331E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9000FF7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0B5DC6" w14:textId="77777777" w:rsidR="00F2798C" w:rsidRPr="00F2798C" w:rsidRDefault="001F3CF3" w:rsidP="00503874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Emisión de informe de entrega de certificado</w:t>
                  </w:r>
                  <w:r w:rsidR="00F2798C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35B01BD7" w14:textId="4589C305" w:rsidR="00631AA0" w:rsidRPr="00F2798C" w:rsidRDefault="001F3CF3" w:rsidP="00F2798C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28D1A9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734C92DC" w14:textId="77777777" w:rsidTr="00503874">
              <w:trPr>
                <w:trHeight w:val="102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717331" w14:textId="36FC03D4" w:rsidR="00631AA0" w:rsidRPr="00F2798C" w:rsidRDefault="001F3CF3" w:rsidP="00F2798C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Entrega de informe por inspector pesquero al Encargado de Departamento de</w:t>
                  </w:r>
                  <w:r w:rsidR="00F2798C" w:rsidRPr="00F2798C">
                    <w:rPr>
                      <w:rFonts w:ascii="Arial" w:eastAsia="Arial" w:hAnsi="Arial" w:cs="Arial"/>
                    </w:rPr>
                    <w:t xml:space="preserve"> Pesca Marítima.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5CC70A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BDB3A2F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AB0605" w14:textId="358C3C35" w:rsidR="00631AA0" w:rsidRPr="00F2798C" w:rsidRDefault="001F3CF3" w:rsidP="00F2798C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Entrega de informe por inspector pesquero a Registro y Estadística</w:t>
                  </w:r>
                  <w:r w:rsidR="00F2798C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12D0A5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1D62DB23" w14:textId="77777777" w:rsidTr="00503874">
              <w:trPr>
                <w:trHeight w:val="510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D38B8B" w14:textId="77777777" w:rsidR="00631AA0" w:rsidRPr="00F2798C" w:rsidRDefault="001F3CF3" w:rsidP="00F2798C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Recepción de informe por parte de Registro y Estadística</w:t>
                  </w:r>
                  <w:r w:rsidR="00F2798C" w:rsidRPr="00F2798C">
                    <w:rPr>
                      <w:rFonts w:ascii="Arial" w:eastAsia="Arial" w:hAnsi="Arial" w:cs="Arial"/>
                    </w:rPr>
                    <w:t>.</w:t>
                  </w:r>
                </w:p>
                <w:p w14:paraId="1453FAAA" w14:textId="399CDCE8" w:rsidR="00F2798C" w:rsidRPr="00F2798C" w:rsidRDefault="00F2798C" w:rsidP="00F2798C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C3FA36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  <w:tr w:rsidR="00F2798C" w:rsidRPr="00F2798C" w14:paraId="27B6DF00" w14:textId="77777777" w:rsidTr="00503874">
              <w:trPr>
                <w:trHeight w:val="765"/>
              </w:trPr>
              <w:tc>
                <w:tcPr>
                  <w:tcW w:w="40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7D8861" w14:textId="25E73C5D" w:rsidR="00631AA0" w:rsidRPr="00F2798C" w:rsidRDefault="001F3CF3" w:rsidP="00F2798C">
                  <w:pPr>
                    <w:pStyle w:val="Prrafodelista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lastRenderedPageBreak/>
                    <w:t>Archivo y resguardo de expediente completo en Registro y Estadística</w:t>
                  </w:r>
                  <w:r w:rsidR="00F2798C" w:rsidRPr="00F2798C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E5FA10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 </w:t>
                  </w:r>
                </w:p>
              </w:tc>
            </w:tr>
          </w:tbl>
          <w:p w14:paraId="2D95DCC4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DAC42CB" w14:textId="77777777" w:rsidR="00631AA0" w:rsidRPr="00F2798C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  <w:b/>
              </w:rPr>
              <w:t>TIEMPO</w:t>
            </w:r>
            <w:r w:rsidRPr="00F2798C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ab"/>
              <w:tblW w:w="80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4024"/>
            </w:tblGrid>
            <w:tr w:rsidR="00F2798C" w:rsidRPr="00F2798C" w14:paraId="08030925" w14:textId="77777777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8B3398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Actual:</w:t>
                  </w:r>
                </w:p>
              </w:tc>
              <w:tc>
                <w:tcPr>
                  <w:tcW w:w="4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743DB" w14:textId="77777777" w:rsidR="00631AA0" w:rsidRPr="00F2798C" w:rsidRDefault="001F3CF3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Sistematizado:</w:t>
                  </w:r>
                </w:p>
              </w:tc>
            </w:tr>
            <w:tr w:rsidR="00F2798C" w:rsidRPr="00F2798C" w14:paraId="430229EB" w14:textId="77777777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28916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300 días</w:t>
                  </w:r>
                </w:p>
              </w:tc>
              <w:tc>
                <w:tcPr>
                  <w:tcW w:w="4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1F71E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</w:rPr>
                    <w:t>60 días</w:t>
                  </w:r>
                </w:p>
              </w:tc>
            </w:tr>
          </w:tbl>
          <w:p w14:paraId="450EE50D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677604E7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c"/>
              <w:tblW w:w="80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4024"/>
            </w:tblGrid>
            <w:tr w:rsidR="00F2798C" w:rsidRPr="00F2798C" w14:paraId="0A7A634A" w14:textId="77777777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70250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F2798C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4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07C38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F2798C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</w:tc>
            </w:tr>
          </w:tbl>
          <w:p w14:paraId="143FB36D" w14:textId="77777777" w:rsidR="00631AA0" w:rsidRPr="00F2798C" w:rsidRDefault="00631AA0">
            <w:pPr>
              <w:ind w:left="720"/>
              <w:jc w:val="both"/>
              <w:rPr>
                <w:rFonts w:ascii="Arial" w:eastAsia="Arial" w:hAnsi="Arial" w:cs="Arial"/>
              </w:rPr>
            </w:pPr>
          </w:p>
          <w:p w14:paraId="6AD31025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IDENTIFICACIÓN DE ACCIONES INTERINSTITUCIONALES</w:t>
            </w:r>
          </w:p>
          <w:tbl>
            <w:tblPr>
              <w:tblStyle w:val="ad"/>
              <w:tblW w:w="80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1"/>
              <w:gridCol w:w="4024"/>
            </w:tblGrid>
            <w:tr w:rsidR="00F2798C" w:rsidRPr="00F2798C" w14:paraId="77D3940B" w14:textId="77777777"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F5A72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F2798C">
                    <w:rPr>
                      <w:rFonts w:ascii="Arial" w:eastAsia="Arial" w:hAnsi="Arial" w:cs="Arial"/>
                    </w:rPr>
                    <w:t>:   N/A</w:t>
                  </w:r>
                </w:p>
              </w:tc>
              <w:tc>
                <w:tcPr>
                  <w:tcW w:w="4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DD9CC2" w14:textId="77777777" w:rsidR="00631AA0" w:rsidRPr="00F2798C" w:rsidRDefault="001F3CF3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F2798C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F2798C">
                    <w:rPr>
                      <w:rFonts w:ascii="Arial" w:eastAsia="Arial" w:hAnsi="Arial" w:cs="Arial"/>
                    </w:rPr>
                    <w:t>:  5</w:t>
                  </w:r>
                </w:p>
              </w:tc>
            </w:tr>
          </w:tbl>
          <w:p w14:paraId="0AE35479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4E2C5DC7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Registro Nacional de las Personas</w:t>
            </w:r>
          </w:p>
          <w:p w14:paraId="1716817F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Ministerio de la Defensa Nacional</w:t>
            </w:r>
          </w:p>
          <w:p w14:paraId="5572B5AF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Registro General de la Propiedad</w:t>
            </w:r>
          </w:p>
          <w:p w14:paraId="2CB0DE88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Registro Mercantil General de la República</w:t>
            </w:r>
          </w:p>
          <w:p w14:paraId="6D9431E4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Superintendencia de Administración Tributaria</w:t>
            </w:r>
          </w:p>
          <w:p w14:paraId="1855C6B9" w14:textId="7D98E4F3" w:rsidR="00F2798C" w:rsidRPr="00F2798C" w:rsidRDefault="00F27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</w:p>
        </w:tc>
      </w:tr>
      <w:tr w:rsidR="00F2798C" w:rsidRPr="00F2798C" w14:paraId="503A845A" w14:textId="77777777" w:rsidTr="00525E27">
        <w:tc>
          <w:tcPr>
            <w:tcW w:w="704" w:type="dxa"/>
          </w:tcPr>
          <w:p w14:paraId="24307D0C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8363" w:type="dxa"/>
          </w:tcPr>
          <w:p w14:paraId="7339F20C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RESPONSABLES DEL CONTROL</w:t>
            </w:r>
          </w:p>
          <w:p w14:paraId="1107BB83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70B13B85" w14:textId="77777777" w:rsidR="00631AA0" w:rsidRPr="00F2798C" w:rsidRDefault="001F3C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Áreas participantes (de cada unidad ejecutora)</w:t>
            </w:r>
          </w:p>
          <w:p w14:paraId="5A456097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</w:p>
          <w:p w14:paraId="329763B0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Departamento de Pesca Marítima</w:t>
            </w:r>
          </w:p>
          <w:p w14:paraId="74D820D0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Asesoría Jurídica de la Dirección de Normatividad de la Pesca y Acuicultura</w:t>
            </w:r>
          </w:p>
          <w:p w14:paraId="226FCF83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Dirección de la Dirección de Normatividad de la Pesca y Acuicultura</w:t>
            </w:r>
          </w:p>
          <w:p w14:paraId="3678A97C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4E0ACC2B" w14:textId="77777777" w:rsidR="00631AA0" w:rsidRPr="00F2798C" w:rsidRDefault="001F3C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Personal que atiende proceso </w:t>
            </w:r>
          </w:p>
          <w:p w14:paraId="0F476A76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  <w:p w14:paraId="41CBE65E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 Encargado de Departamento de Pesca Marítima</w:t>
            </w:r>
          </w:p>
          <w:p w14:paraId="46517226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Dos Inspectores de Pesca Marítima</w:t>
            </w:r>
          </w:p>
          <w:p w14:paraId="3D94F904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 Abogado de Asesoría Jurídica de la Dirección de Normatividad de la Pesca y Acuicultura</w:t>
            </w:r>
          </w:p>
          <w:p w14:paraId="1721E6CC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Un Director de la Dirección de Normatividad de la Pesca y Acuicultura</w:t>
            </w:r>
          </w:p>
          <w:p w14:paraId="0A9FD982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b/>
              </w:rPr>
            </w:pPr>
          </w:p>
          <w:p w14:paraId="316808F3" w14:textId="77777777" w:rsidR="00631AA0" w:rsidRPr="00F2798C" w:rsidRDefault="001F3C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Número de actos administrativos </w:t>
            </w:r>
          </w:p>
          <w:p w14:paraId="7F2C1902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</w:p>
          <w:p w14:paraId="59C84D8C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5 actos administrativos</w:t>
            </w:r>
          </w:p>
          <w:p w14:paraId="7453DC62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Arial" w:hAnsi="Arial" w:cs="Arial"/>
              </w:rPr>
            </w:pPr>
          </w:p>
        </w:tc>
      </w:tr>
      <w:tr w:rsidR="00F2798C" w:rsidRPr="00F2798C" w14:paraId="552FD53C" w14:textId="77777777" w:rsidTr="00525E27">
        <w:tc>
          <w:tcPr>
            <w:tcW w:w="704" w:type="dxa"/>
          </w:tcPr>
          <w:p w14:paraId="6FF44822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8</w:t>
            </w:r>
          </w:p>
        </w:tc>
        <w:tc>
          <w:tcPr>
            <w:tcW w:w="8363" w:type="dxa"/>
          </w:tcPr>
          <w:p w14:paraId="1813FB17" w14:textId="28E4C0D6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OPINIÓN O VIABILIDAD TÉCNICA </w:t>
            </w:r>
          </w:p>
          <w:p w14:paraId="51947187" w14:textId="77777777" w:rsidR="00631AA0" w:rsidRPr="00F2798C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Con base al análisis efectuado de criterios técnicos aplicables, el Departamento de Pesca Marítima de la Dirección de Normatividad de la Pesca y Acuicultura, emite: OPINIÓN TÉCNICA FAVORABLE respecto a la Simplificación del Trámite de PERMISO O PRÓRROGA DE PESCA DEPORTIVA.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</w:t>
            </w:r>
            <w:r w:rsidRPr="00F2798C">
              <w:rPr>
                <w:rFonts w:ascii="Arial" w:eastAsia="Arial" w:hAnsi="Arial" w:cs="Arial"/>
              </w:rPr>
              <w:lastRenderedPageBreak/>
              <w:t>adaptado a la forma más accesible posible, reduciendo al mínimo los requisitos y exigencias a los usuarios, dejando única y exclusivamente los pasos que sean indispensables para cumplir el propósito de los mismos.</w:t>
            </w:r>
          </w:p>
          <w:p w14:paraId="46D42F85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2798C" w:rsidRPr="00F2798C" w14:paraId="1FF0A2F4" w14:textId="77777777" w:rsidTr="00525E27">
        <w:tc>
          <w:tcPr>
            <w:tcW w:w="704" w:type="dxa"/>
          </w:tcPr>
          <w:p w14:paraId="2714496C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8363" w:type="dxa"/>
          </w:tcPr>
          <w:p w14:paraId="505179EB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OPINIÓN O VIABILIDAD DE TECNOLOGÍA </w:t>
            </w:r>
          </w:p>
          <w:p w14:paraId="60BF035C" w14:textId="77777777" w:rsidR="00631AA0" w:rsidRPr="00F2798C" w:rsidRDefault="00631AA0">
            <w:pPr>
              <w:jc w:val="both"/>
              <w:rPr>
                <w:rFonts w:ascii="Arial" w:eastAsia="Arial" w:hAnsi="Arial" w:cs="Arial"/>
              </w:rPr>
            </w:pPr>
          </w:p>
          <w:p w14:paraId="1AF0DC35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53C936E" w14:textId="77777777" w:rsidR="00631AA0" w:rsidRPr="00F2798C" w:rsidRDefault="0063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2798C" w:rsidRPr="00F2798C" w14:paraId="5652E2C0" w14:textId="77777777" w:rsidTr="00525E27">
        <w:tc>
          <w:tcPr>
            <w:tcW w:w="704" w:type="dxa"/>
          </w:tcPr>
          <w:p w14:paraId="6DA822C2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10</w:t>
            </w:r>
          </w:p>
        </w:tc>
        <w:tc>
          <w:tcPr>
            <w:tcW w:w="8363" w:type="dxa"/>
          </w:tcPr>
          <w:p w14:paraId="664A6E8D" w14:textId="77777777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37C0BEAD" w14:textId="77777777" w:rsidR="000F7A61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Con base en los antecedentes, fundamento legal y análisis del caso, este Asesor Jurídico OPINA:</w:t>
            </w:r>
          </w:p>
          <w:p w14:paraId="1882A7AB" w14:textId="77777777" w:rsidR="000F7A61" w:rsidRDefault="001F3CF3" w:rsidP="000F7A6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</w:rPr>
            </w:pPr>
            <w:r w:rsidRPr="000F7A61">
              <w:rPr>
                <w:rFonts w:ascii="Arial" w:eastAsia="Arial" w:hAnsi="Arial" w:cs="Arial"/>
              </w:rPr>
              <w:t>Que el procedimiento de PERMISO O PRÓRROGA DE PESCA DEPORTIVA, se considera viable aplicar lo regulado en la Ley para la Simplificación de Requisitos y Trámites Administrativos.</w:t>
            </w:r>
          </w:p>
          <w:p w14:paraId="08672012" w14:textId="2041D485" w:rsidR="00631AA0" w:rsidRPr="000F7A61" w:rsidRDefault="001F3CF3" w:rsidP="000F7A6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</w:rPr>
            </w:pPr>
            <w:r w:rsidRPr="000F7A61">
              <w:rPr>
                <w:rFonts w:ascii="Arial" w:eastAsia="Arial" w:hAnsi="Arial" w:cs="Arial"/>
              </w:rPr>
              <w:t>Que es recomendable armonizar la legislación del Decreto No. 5-2021 del Congreso de la República de Guatemala, Ley para la Simplificación de Requisitos y Trámites Administrativos.</w:t>
            </w:r>
          </w:p>
          <w:p w14:paraId="774612F9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F2798C" w:rsidRPr="00F2798C" w14:paraId="66880656" w14:textId="77777777" w:rsidTr="00525E27">
        <w:tc>
          <w:tcPr>
            <w:tcW w:w="704" w:type="dxa"/>
          </w:tcPr>
          <w:p w14:paraId="44D1C92D" w14:textId="77777777" w:rsidR="00631AA0" w:rsidRPr="00F2798C" w:rsidRDefault="001F3CF3" w:rsidP="008F02A8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11</w:t>
            </w:r>
          </w:p>
        </w:tc>
        <w:tc>
          <w:tcPr>
            <w:tcW w:w="8363" w:type="dxa"/>
          </w:tcPr>
          <w:p w14:paraId="3862C8B1" w14:textId="5FA824DF" w:rsidR="00631AA0" w:rsidRPr="00F2798C" w:rsidRDefault="001F3CF3">
            <w:pPr>
              <w:jc w:val="both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40B9FDBA" w14:textId="77777777" w:rsidR="00631AA0" w:rsidRPr="00F2798C" w:rsidRDefault="001F3CF3">
            <w:pPr>
              <w:jc w:val="both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3A4790BA" w14:textId="77777777" w:rsidR="00631AA0" w:rsidRPr="00F2798C" w:rsidRDefault="00631AA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B67F81F" w14:textId="77777777" w:rsidR="00631AA0" w:rsidRPr="00F2798C" w:rsidRDefault="00631AA0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EA67FCD" w14:textId="77777777" w:rsidR="00631AA0" w:rsidRPr="00F2798C" w:rsidRDefault="00631AA0">
      <w:pPr>
        <w:spacing w:after="0" w:line="240" w:lineRule="auto"/>
        <w:jc w:val="both"/>
        <w:rPr>
          <w:rFonts w:ascii="Arial" w:eastAsia="Arial" w:hAnsi="Arial" w:cs="Arial"/>
        </w:rPr>
      </w:pPr>
    </w:p>
    <w:p w14:paraId="3B0ABE4B" w14:textId="77777777" w:rsidR="00631AA0" w:rsidRPr="00F2798C" w:rsidRDefault="00631AA0">
      <w:pPr>
        <w:spacing w:after="0" w:line="240" w:lineRule="auto"/>
        <w:jc w:val="both"/>
        <w:rPr>
          <w:rFonts w:ascii="Arial" w:eastAsia="Arial" w:hAnsi="Arial" w:cs="Arial"/>
        </w:rPr>
      </w:pPr>
    </w:p>
    <w:p w14:paraId="3DFDA82C" w14:textId="77777777" w:rsidR="00631AA0" w:rsidRPr="00F2798C" w:rsidRDefault="00631AA0">
      <w:pPr>
        <w:spacing w:after="0" w:line="240" w:lineRule="auto"/>
        <w:jc w:val="both"/>
        <w:rPr>
          <w:rFonts w:ascii="Arial" w:eastAsia="Arial" w:hAnsi="Arial" w:cs="Arial"/>
        </w:rPr>
      </w:pPr>
    </w:p>
    <w:p w14:paraId="472979C0" w14:textId="2A24CE5E" w:rsidR="00631AA0" w:rsidRDefault="001F3CF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F2798C">
        <w:rPr>
          <w:rFonts w:ascii="Arial" w:eastAsia="Arial" w:hAnsi="Arial" w:cs="Arial"/>
          <w:b/>
        </w:rPr>
        <w:t>Tabla de Indicadores</w:t>
      </w:r>
    </w:p>
    <w:p w14:paraId="610DC0E4" w14:textId="77777777" w:rsidR="00F2798C" w:rsidRPr="00F2798C" w:rsidRDefault="00F2798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D308575" w14:textId="77777777" w:rsidR="00631AA0" w:rsidRPr="00F2798C" w:rsidRDefault="00631AA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e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F2798C" w:rsidRPr="00F2798C" w14:paraId="456B5D70" w14:textId="77777777" w:rsidTr="00F2798C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697C90A6" w14:textId="77777777" w:rsidR="00631AA0" w:rsidRPr="00F2798C" w:rsidRDefault="001F3CF3">
            <w:pPr>
              <w:jc w:val="center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6AC62484" w14:textId="77777777" w:rsidR="00631AA0" w:rsidRPr="00F2798C" w:rsidRDefault="001F3CF3">
            <w:pPr>
              <w:jc w:val="center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SITUACIÓN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4E73D197" w14:textId="77777777" w:rsidR="00631AA0" w:rsidRPr="00F2798C" w:rsidRDefault="001F3CF3">
            <w:pPr>
              <w:jc w:val="center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SITUACIÓN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4C3C6E96" w14:textId="77777777" w:rsidR="00631AA0" w:rsidRPr="00F2798C" w:rsidRDefault="001F3CF3">
            <w:pPr>
              <w:jc w:val="center"/>
              <w:rPr>
                <w:rFonts w:ascii="Arial" w:eastAsia="Arial" w:hAnsi="Arial" w:cs="Arial"/>
                <w:b/>
              </w:rPr>
            </w:pPr>
            <w:r w:rsidRPr="00F2798C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F2798C" w:rsidRPr="00F2798C" w14:paraId="24E8D6D7" w14:textId="77777777" w:rsidTr="00F2798C">
        <w:trPr>
          <w:jc w:val="center"/>
        </w:trPr>
        <w:tc>
          <w:tcPr>
            <w:tcW w:w="2547" w:type="dxa"/>
            <w:vAlign w:val="center"/>
          </w:tcPr>
          <w:p w14:paraId="42EC6F93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Número de actividades con valor añadido </w:t>
            </w:r>
            <w:r w:rsidRPr="00F2798C">
              <w:rPr>
                <w:rFonts w:ascii="Arial" w:eastAsia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038124BC" w14:textId="1A401ADC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5</w:t>
            </w:r>
            <w:r w:rsidR="00607CD1" w:rsidRPr="00F2798C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0C6AFAF8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8</w:t>
            </w:r>
          </w:p>
        </w:tc>
        <w:tc>
          <w:tcPr>
            <w:tcW w:w="2693" w:type="dxa"/>
            <w:vAlign w:val="center"/>
          </w:tcPr>
          <w:p w14:paraId="7F2AB82F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-46</w:t>
            </w:r>
          </w:p>
        </w:tc>
      </w:tr>
      <w:tr w:rsidR="00F2798C" w:rsidRPr="00F2798C" w14:paraId="2571F6C9" w14:textId="77777777" w:rsidTr="00F2798C">
        <w:trPr>
          <w:trHeight w:val="288"/>
          <w:jc w:val="center"/>
        </w:trPr>
        <w:tc>
          <w:tcPr>
            <w:tcW w:w="2547" w:type="dxa"/>
            <w:vAlign w:val="center"/>
          </w:tcPr>
          <w:p w14:paraId="1386C203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33CDA0A4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300 días</w:t>
            </w:r>
          </w:p>
        </w:tc>
        <w:tc>
          <w:tcPr>
            <w:tcW w:w="2410" w:type="dxa"/>
            <w:vAlign w:val="center"/>
          </w:tcPr>
          <w:p w14:paraId="72988C37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60 días</w:t>
            </w:r>
          </w:p>
        </w:tc>
        <w:tc>
          <w:tcPr>
            <w:tcW w:w="2693" w:type="dxa"/>
            <w:vAlign w:val="center"/>
          </w:tcPr>
          <w:p w14:paraId="6148159C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-240</w:t>
            </w:r>
          </w:p>
        </w:tc>
      </w:tr>
      <w:tr w:rsidR="00F2798C" w:rsidRPr="00F2798C" w14:paraId="0C69833B" w14:textId="77777777" w:rsidTr="00F2798C">
        <w:trPr>
          <w:jc w:val="center"/>
        </w:trPr>
        <w:tc>
          <w:tcPr>
            <w:tcW w:w="2547" w:type="dxa"/>
            <w:vAlign w:val="center"/>
          </w:tcPr>
          <w:p w14:paraId="20155330" w14:textId="77777777" w:rsidR="00631AA0" w:rsidRPr="00F2798C" w:rsidRDefault="001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6D252DEE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10</w:t>
            </w:r>
          </w:p>
        </w:tc>
        <w:tc>
          <w:tcPr>
            <w:tcW w:w="2410" w:type="dxa"/>
            <w:vAlign w:val="center"/>
          </w:tcPr>
          <w:p w14:paraId="465FE6F7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10</w:t>
            </w:r>
          </w:p>
        </w:tc>
        <w:tc>
          <w:tcPr>
            <w:tcW w:w="2693" w:type="dxa"/>
            <w:vAlign w:val="center"/>
          </w:tcPr>
          <w:p w14:paraId="682C73F6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0</w:t>
            </w:r>
          </w:p>
        </w:tc>
      </w:tr>
      <w:tr w:rsidR="00F2798C" w:rsidRPr="00F2798C" w14:paraId="037E3ACE" w14:textId="77777777" w:rsidTr="00F2798C">
        <w:trPr>
          <w:jc w:val="center"/>
        </w:trPr>
        <w:tc>
          <w:tcPr>
            <w:tcW w:w="2547" w:type="dxa"/>
            <w:vAlign w:val="center"/>
          </w:tcPr>
          <w:p w14:paraId="46DC2043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05CE7C2A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Q.0.00</w:t>
            </w:r>
          </w:p>
        </w:tc>
        <w:tc>
          <w:tcPr>
            <w:tcW w:w="2410" w:type="dxa"/>
            <w:vAlign w:val="center"/>
          </w:tcPr>
          <w:p w14:paraId="5D7E1838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 w:rsidRPr="00F2798C">
              <w:rPr>
                <w:rFonts w:ascii="Arial" w:eastAsia="Arial" w:hAnsi="Arial" w:cs="Arial"/>
              </w:rPr>
              <w:t>Q.0.00, según el tarifario vigente</w:t>
            </w:r>
          </w:p>
        </w:tc>
        <w:tc>
          <w:tcPr>
            <w:tcW w:w="2693" w:type="dxa"/>
            <w:vAlign w:val="center"/>
          </w:tcPr>
          <w:p w14:paraId="497408B1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Q.0.00</w:t>
            </w:r>
          </w:p>
        </w:tc>
      </w:tr>
      <w:tr w:rsidR="00F2798C" w:rsidRPr="00F2798C" w14:paraId="2B9CA8FD" w14:textId="77777777" w:rsidTr="00F2798C">
        <w:trPr>
          <w:jc w:val="center"/>
        </w:trPr>
        <w:tc>
          <w:tcPr>
            <w:tcW w:w="2547" w:type="dxa"/>
            <w:vAlign w:val="center"/>
          </w:tcPr>
          <w:p w14:paraId="1CA2B5C6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924249A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6A9D0035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3</w:t>
            </w:r>
          </w:p>
        </w:tc>
        <w:tc>
          <w:tcPr>
            <w:tcW w:w="2693" w:type="dxa"/>
            <w:vAlign w:val="center"/>
          </w:tcPr>
          <w:p w14:paraId="241DF069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-1</w:t>
            </w:r>
          </w:p>
        </w:tc>
      </w:tr>
      <w:tr w:rsidR="00F2798C" w:rsidRPr="00F2798C" w14:paraId="79952A81" w14:textId="77777777" w:rsidTr="00F2798C">
        <w:trPr>
          <w:jc w:val="center"/>
        </w:trPr>
        <w:tc>
          <w:tcPr>
            <w:tcW w:w="2547" w:type="dxa"/>
            <w:vAlign w:val="center"/>
          </w:tcPr>
          <w:p w14:paraId="340BB845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40A8F80C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11</w:t>
            </w:r>
          </w:p>
        </w:tc>
        <w:tc>
          <w:tcPr>
            <w:tcW w:w="2410" w:type="dxa"/>
            <w:vAlign w:val="center"/>
          </w:tcPr>
          <w:p w14:paraId="2D40BB0E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5</w:t>
            </w:r>
          </w:p>
        </w:tc>
        <w:tc>
          <w:tcPr>
            <w:tcW w:w="2693" w:type="dxa"/>
            <w:vAlign w:val="center"/>
          </w:tcPr>
          <w:p w14:paraId="2754C1A2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-6</w:t>
            </w:r>
          </w:p>
        </w:tc>
      </w:tr>
      <w:tr w:rsidR="00F2798C" w:rsidRPr="00F2798C" w14:paraId="0577C63B" w14:textId="77777777" w:rsidTr="00F2798C">
        <w:trPr>
          <w:jc w:val="center"/>
        </w:trPr>
        <w:tc>
          <w:tcPr>
            <w:tcW w:w="2547" w:type="dxa"/>
            <w:vAlign w:val="center"/>
          </w:tcPr>
          <w:p w14:paraId="6A8CA214" w14:textId="77777777" w:rsidR="00631AA0" w:rsidRPr="00F2798C" w:rsidRDefault="001F3CF3">
            <w:pPr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3032C5FD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26E243E4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5</w:t>
            </w:r>
          </w:p>
        </w:tc>
        <w:tc>
          <w:tcPr>
            <w:tcW w:w="2693" w:type="dxa"/>
            <w:vAlign w:val="center"/>
          </w:tcPr>
          <w:p w14:paraId="51535885" w14:textId="77777777" w:rsidR="00631AA0" w:rsidRPr="00F2798C" w:rsidRDefault="001F3CF3">
            <w:pPr>
              <w:jc w:val="center"/>
              <w:rPr>
                <w:rFonts w:ascii="Arial" w:eastAsia="Arial" w:hAnsi="Arial" w:cs="Arial"/>
              </w:rPr>
            </w:pPr>
            <w:r w:rsidRPr="00F2798C">
              <w:rPr>
                <w:rFonts w:ascii="Arial" w:eastAsia="Arial" w:hAnsi="Arial" w:cs="Arial"/>
              </w:rPr>
              <w:t>5</w:t>
            </w:r>
          </w:p>
        </w:tc>
      </w:tr>
    </w:tbl>
    <w:p w14:paraId="5EFC65BA" w14:textId="6A83EEE9" w:rsidR="00E46358" w:rsidRDefault="00E46358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2715F7F" w14:textId="5C1C98A9" w:rsidR="00631AA0" w:rsidRDefault="00631AA0" w:rsidP="00E46358">
      <w:pPr>
        <w:jc w:val="center"/>
        <w:rPr>
          <w:rFonts w:ascii="Arial" w:eastAsia="Arial" w:hAnsi="Arial" w:cs="Arial"/>
        </w:rPr>
      </w:pPr>
    </w:p>
    <w:p w14:paraId="50197FFB" w14:textId="0929BECE" w:rsidR="00E46358" w:rsidRDefault="00E46358" w:rsidP="00E46358">
      <w:pPr>
        <w:jc w:val="center"/>
        <w:rPr>
          <w:rFonts w:ascii="Arial" w:eastAsia="Arial" w:hAnsi="Arial" w:cs="Arial"/>
        </w:rPr>
      </w:pPr>
    </w:p>
    <w:p w14:paraId="2189AC8B" w14:textId="33ED4602" w:rsidR="00E46358" w:rsidRDefault="00E46358" w:rsidP="00E46358">
      <w:pPr>
        <w:jc w:val="center"/>
        <w:rPr>
          <w:rFonts w:ascii="Arial" w:eastAsia="Arial" w:hAnsi="Arial" w:cs="Arial"/>
        </w:rPr>
      </w:pPr>
    </w:p>
    <w:p w14:paraId="30A378B2" w14:textId="7E39F1F1" w:rsidR="00E46358" w:rsidRDefault="00000000" w:rsidP="00E46358">
      <w:pPr>
        <w:jc w:val="center"/>
        <w:rPr>
          <w:rFonts w:ascii="Arial" w:eastAsia="Arial" w:hAnsi="Arial" w:cs="Arial"/>
        </w:rPr>
      </w:pPr>
      <w:r>
        <w:rPr>
          <w:noProof/>
        </w:rPr>
        <w:object w:dxaOrig="1440" w:dyaOrig="1440" w14:anchorId="32181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6" DrawAspect="Content" ObjectID="_1752667055" r:id="rId9"/>
        </w:object>
      </w:r>
    </w:p>
    <w:p w14:paraId="10039939" w14:textId="23CBD6A8" w:rsidR="00E46358" w:rsidRDefault="00E46358" w:rsidP="00E46358">
      <w:pPr>
        <w:tabs>
          <w:tab w:val="left" w:pos="50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26E8743" w14:textId="637632F7" w:rsidR="00E46358" w:rsidRDefault="00E46358" w:rsidP="00E46358">
      <w:pPr>
        <w:tabs>
          <w:tab w:val="left" w:pos="5055"/>
        </w:tabs>
        <w:rPr>
          <w:rFonts w:ascii="Arial" w:eastAsia="Arial" w:hAnsi="Arial" w:cs="Arial"/>
        </w:rPr>
      </w:pPr>
    </w:p>
    <w:p w14:paraId="488E0D1D" w14:textId="4366BE20" w:rsidR="00E46358" w:rsidRDefault="00E46358" w:rsidP="00E46358">
      <w:pPr>
        <w:tabs>
          <w:tab w:val="left" w:pos="5055"/>
        </w:tabs>
        <w:rPr>
          <w:rFonts w:ascii="Arial" w:eastAsia="Arial" w:hAnsi="Arial" w:cs="Arial"/>
        </w:rPr>
      </w:pPr>
    </w:p>
    <w:p w14:paraId="5798A997" w14:textId="129BC951" w:rsidR="00E46358" w:rsidRDefault="00000000" w:rsidP="00E46358">
      <w:pPr>
        <w:tabs>
          <w:tab w:val="left" w:pos="5055"/>
        </w:tabs>
        <w:rPr>
          <w:rFonts w:ascii="Arial" w:eastAsia="Arial" w:hAnsi="Arial" w:cs="Arial"/>
        </w:rPr>
      </w:pPr>
      <w:r>
        <w:rPr>
          <w:noProof/>
        </w:rPr>
        <w:object w:dxaOrig="1440" w:dyaOrig="1440" w14:anchorId="4D9A3781">
          <v:shape id="_x0000_s1027" type="#_x0000_t75" style="position:absolute;margin-left:0;margin-top:0;width:441pt;height:554.25pt;z-index:251661312;mso-position-horizontal:center;mso-position-horizontal-relative:text;mso-position-vertical:absolute;mso-position-vertical-relative:text" wrapcoords="661 29 661 21308 20939 21308 20902 29 661 29">
            <v:imagedata r:id="rId10" o:title=""/>
            <w10:wrap type="tight"/>
          </v:shape>
          <o:OLEObject Type="Embed" ProgID="Visio.Drawing.15" ShapeID="_x0000_s1027" DrawAspect="Content" ObjectID="_1752667056" r:id="rId11"/>
        </w:object>
      </w:r>
    </w:p>
    <w:p w14:paraId="67462747" w14:textId="77777777" w:rsidR="00E46358" w:rsidRPr="00E46358" w:rsidRDefault="00E46358" w:rsidP="00E46358">
      <w:pPr>
        <w:tabs>
          <w:tab w:val="left" w:pos="5055"/>
        </w:tabs>
        <w:rPr>
          <w:rFonts w:ascii="Arial" w:eastAsia="Arial" w:hAnsi="Arial" w:cs="Arial"/>
        </w:rPr>
      </w:pPr>
    </w:p>
    <w:sectPr w:rsidR="00E46358" w:rsidRPr="00E46358">
      <w:head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4953" w14:textId="77777777" w:rsidR="005F5013" w:rsidRDefault="005F5013">
      <w:pPr>
        <w:spacing w:after="0" w:line="240" w:lineRule="auto"/>
      </w:pPr>
      <w:r>
        <w:separator/>
      </w:r>
    </w:p>
  </w:endnote>
  <w:endnote w:type="continuationSeparator" w:id="0">
    <w:p w14:paraId="2F7C1B8D" w14:textId="77777777" w:rsidR="005F5013" w:rsidRDefault="005F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B122" w14:textId="77777777" w:rsidR="005F5013" w:rsidRDefault="005F5013">
      <w:pPr>
        <w:spacing w:after="0" w:line="240" w:lineRule="auto"/>
      </w:pPr>
      <w:r>
        <w:separator/>
      </w:r>
    </w:p>
  </w:footnote>
  <w:footnote w:type="continuationSeparator" w:id="0">
    <w:p w14:paraId="7302DAB2" w14:textId="77777777" w:rsidR="005F5013" w:rsidRDefault="005F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3CBD" w14:textId="7E7B84C1" w:rsidR="00631AA0" w:rsidRPr="008F02A8" w:rsidRDefault="001F3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8F02A8">
      <w:rPr>
        <w:rFonts w:ascii="Arial" w:hAnsi="Arial" w:cs="Arial"/>
        <w:color w:val="000000"/>
        <w:sz w:val="20"/>
        <w:szCs w:val="20"/>
      </w:rPr>
      <w:t xml:space="preserve">Página </w:t>
    </w:r>
    <w:r w:rsidRPr="008F02A8">
      <w:rPr>
        <w:rFonts w:ascii="Arial" w:hAnsi="Arial" w:cs="Arial"/>
        <w:color w:val="000000"/>
        <w:sz w:val="20"/>
        <w:szCs w:val="20"/>
      </w:rPr>
      <w:fldChar w:fldCharType="begin"/>
    </w:r>
    <w:r w:rsidRPr="008F02A8">
      <w:rPr>
        <w:rFonts w:ascii="Arial" w:hAnsi="Arial" w:cs="Arial"/>
        <w:color w:val="000000"/>
        <w:sz w:val="20"/>
        <w:szCs w:val="20"/>
      </w:rPr>
      <w:instrText>PAGE</w:instrText>
    </w:r>
    <w:r w:rsidRPr="008F02A8">
      <w:rPr>
        <w:rFonts w:ascii="Arial" w:hAnsi="Arial" w:cs="Arial"/>
        <w:color w:val="000000"/>
        <w:sz w:val="20"/>
        <w:szCs w:val="20"/>
      </w:rPr>
      <w:fldChar w:fldCharType="separate"/>
    </w:r>
    <w:r w:rsidR="00E46358">
      <w:rPr>
        <w:rFonts w:ascii="Arial" w:hAnsi="Arial" w:cs="Arial"/>
        <w:noProof/>
        <w:color w:val="000000"/>
        <w:sz w:val="20"/>
        <w:szCs w:val="20"/>
      </w:rPr>
      <w:t>11</w:t>
    </w:r>
    <w:r w:rsidRPr="008F02A8">
      <w:rPr>
        <w:rFonts w:ascii="Arial" w:hAnsi="Arial" w:cs="Arial"/>
        <w:color w:val="000000"/>
        <w:sz w:val="20"/>
        <w:szCs w:val="20"/>
      </w:rPr>
      <w:fldChar w:fldCharType="end"/>
    </w:r>
    <w:r w:rsidRPr="008F02A8">
      <w:rPr>
        <w:rFonts w:ascii="Arial" w:hAnsi="Arial" w:cs="Arial"/>
        <w:color w:val="000000"/>
        <w:sz w:val="20"/>
        <w:szCs w:val="20"/>
      </w:rPr>
      <w:t>/</w:t>
    </w:r>
    <w:r w:rsidR="00734D53">
      <w:rPr>
        <w:rFonts w:ascii="Arial" w:hAnsi="Arial" w:cs="Arial"/>
        <w:color w:val="000000"/>
        <w:sz w:val="20"/>
        <w:szCs w:val="20"/>
      </w:rPr>
      <w:t>11</w:t>
    </w:r>
  </w:p>
  <w:p w14:paraId="1EF50BD5" w14:textId="77777777" w:rsidR="00631AA0" w:rsidRDefault="00631A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042"/>
    <w:multiLevelType w:val="multilevel"/>
    <w:tmpl w:val="8E32B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D10E22"/>
    <w:multiLevelType w:val="multilevel"/>
    <w:tmpl w:val="BE0ED540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E032B7"/>
    <w:multiLevelType w:val="multilevel"/>
    <w:tmpl w:val="B98CC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53EAE"/>
    <w:multiLevelType w:val="hybridMultilevel"/>
    <w:tmpl w:val="5B509014"/>
    <w:lvl w:ilvl="0" w:tplc="EB4C69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C2E9F"/>
    <w:multiLevelType w:val="multilevel"/>
    <w:tmpl w:val="6780F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7303C"/>
    <w:multiLevelType w:val="hybridMultilevel"/>
    <w:tmpl w:val="7968FE22"/>
    <w:lvl w:ilvl="0" w:tplc="18689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627544"/>
    <w:multiLevelType w:val="hybridMultilevel"/>
    <w:tmpl w:val="1F7E75B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37571"/>
    <w:multiLevelType w:val="multilevel"/>
    <w:tmpl w:val="8E748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97F15"/>
    <w:multiLevelType w:val="multilevel"/>
    <w:tmpl w:val="6780F500"/>
    <w:lvl w:ilvl="0">
      <w:start w:val="1"/>
      <w:numFmt w:val="decimal"/>
      <w:lvlText w:val="%1."/>
      <w:lvlJc w:val="left"/>
      <w:pPr>
        <w:ind w:left="-186" w:hanging="360"/>
      </w:pPr>
    </w:lvl>
    <w:lvl w:ilvl="1">
      <w:start w:val="1"/>
      <w:numFmt w:val="lowerLetter"/>
      <w:lvlText w:val="%2."/>
      <w:lvlJc w:val="left"/>
      <w:pPr>
        <w:ind w:left="534" w:hanging="360"/>
      </w:pPr>
    </w:lvl>
    <w:lvl w:ilvl="2">
      <w:start w:val="1"/>
      <w:numFmt w:val="lowerRoman"/>
      <w:lvlText w:val="%3."/>
      <w:lvlJc w:val="right"/>
      <w:pPr>
        <w:ind w:left="1254" w:hanging="180"/>
      </w:pPr>
    </w:lvl>
    <w:lvl w:ilvl="3">
      <w:start w:val="1"/>
      <w:numFmt w:val="decimal"/>
      <w:lvlText w:val="%4."/>
      <w:lvlJc w:val="left"/>
      <w:pPr>
        <w:ind w:left="1974" w:hanging="360"/>
      </w:pPr>
    </w:lvl>
    <w:lvl w:ilvl="4">
      <w:start w:val="1"/>
      <w:numFmt w:val="lowerLetter"/>
      <w:lvlText w:val="%5."/>
      <w:lvlJc w:val="left"/>
      <w:pPr>
        <w:ind w:left="2694" w:hanging="360"/>
      </w:pPr>
    </w:lvl>
    <w:lvl w:ilvl="5">
      <w:start w:val="1"/>
      <w:numFmt w:val="lowerRoman"/>
      <w:lvlText w:val="%6."/>
      <w:lvlJc w:val="right"/>
      <w:pPr>
        <w:ind w:left="3414" w:hanging="180"/>
      </w:pPr>
    </w:lvl>
    <w:lvl w:ilvl="6">
      <w:start w:val="1"/>
      <w:numFmt w:val="decimal"/>
      <w:lvlText w:val="%7."/>
      <w:lvlJc w:val="left"/>
      <w:pPr>
        <w:ind w:left="4134" w:hanging="360"/>
      </w:pPr>
    </w:lvl>
    <w:lvl w:ilvl="7">
      <w:start w:val="1"/>
      <w:numFmt w:val="lowerLetter"/>
      <w:lvlText w:val="%8."/>
      <w:lvlJc w:val="left"/>
      <w:pPr>
        <w:ind w:left="4854" w:hanging="360"/>
      </w:pPr>
    </w:lvl>
    <w:lvl w:ilvl="8">
      <w:start w:val="1"/>
      <w:numFmt w:val="lowerRoman"/>
      <w:lvlText w:val="%9."/>
      <w:lvlJc w:val="right"/>
      <w:pPr>
        <w:ind w:left="5574" w:hanging="180"/>
      </w:pPr>
    </w:lvl>
  </w:abstractNum>
  <w:abstractNum w:abstractNumId="9" w15:restartNumberingAfterBreak="0">
    <w:nsid w:val="611D6CB5"/>
    <w:multiLevelType w:val="multilevel"/>
    <w:tmpl w:val="322E89F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12376"/>
    <w:multiLevelType w:val="multilevel"/>
    <w:tmpl w:val="3DDEE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F5459"/>
    <w:multiLevelType w:val="multilevel"/>
    <w:tmpl w:val="2B6ADC0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0B110DD"/>
    <w:multiLevelType w:val="multilevel"/>
    <w:tmpl w:val="6780F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938BB"/>
    <w:multiLevelType w:val="multilevel"/>
    <w:tmpl w:val="2C4A8AE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3959">
    <w:abstractNumId w:val="1"/>
  </w:num>
  <w:num w:numId="2" w16cid:durableId="230041260">
    <w:abstractNumId w:val="7"/>
  </w:num>
  <w:num w:numId="3" w16cid:durableId="414284234">
    <w:abstractNumId w:val="13"/>
  </w:num>
  <w:num w:numId="4" w16cid:durableId="1693339401">
    <w:abstractNumId w:val="9"/>
  </w:num>
  <w:num w:numId="5" w16cid:durableId="802309970">
    <w:abstractNumId w:val="2"/>
  </w:num>
  <w:num w:numId="6" w16cid:durableId="1339891455">
    <w:abstractNumId w:val="10"/>
  </w:num>
  <w:num w:numId="7" w16cid:durableId="128978797">
    <w:abstractNumId w:val="11"/>
  </w:num>
  <w:num w:numId="8" w16cid:durableId="606739943">
    <w:abstractNumId w:val="4"/>
  </w:num>
  <w:num w:numId="9" w16cid:durableId="1206792264">
    <w:abstractNumId w:val="3"/>
  </w:num>
  <w:num w:numId="10" w16cid:durableId="1589584497">
    <w:abstractNumId w:val="5"/>
  </w:num>
  <w:num w:numId="11" w16cid:durableId="1270775750">
    <w:abstractNumId w:val="12"/>
  </w:num>
  <w:num w:numId="12" w16cid:durableId="928736999">
    <w:abstractNumId w:val="8"/>
  </w:num>
  <w:num w:numId="13" w16cid:durableId="91971887">
    <w:abstractNumId w:val="0"/>
  </w:num>
  <w:num w:numId="14" w16cid:durableId="416484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A0"/>
    <w:rsid w:val="000F7A61"/>
    <w:rsid w:val="00130DF5"/>
    <w:rsid w:val="0013296F"/>
    <w:rsid w:val="001F3CF3"/>
    <w:rsid w:val="00342857"/>
    <w:rsid w:val="00503874"/>
    <w:rsid w:val="00525E27"/>
    <w:rsid w:val="005F5013"/>
    <w:rsid w:val="00607CD1"/>
    <w:rsid w:val="00631AA0"/>
    <w:rsid w:val="00734D53"/>
    <w:rsid w:val="00875C82"/>
    <w:rsid w:val="008F02A8"/>
    <w:rsid w:val="00923930"/>
    <w:rsid w:val="009D47B1"/>
    <w:rsid w:val="00AF41DE"/>
    <w:rsid w:val="00C83BF0"/>
    <w:rsid w:val="00CD6BE7"/>
    <w:rsid w:val="00CE77D0"/>
    <w:rsid w:val="00D042A0"/>
    <w:rsid w:val="00DE2D33"/>
    <w:rsid w:val="00E46358"/>
    <w:rsid w:val="00F2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467BC65"/>
  <w15:docId w15:val="{5818C2D3-819B-47CF-BA50-1445F55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HGsmY9RrR7RGy4WvueC25vvNQ==">CgMxLjAyCGguZ2pkZ3hzMgloLjMwajB6bGw4AHIhMTE2NlFQYzZFSFE3cXRwcEE3bVBtSEQyQTJwTWZOLTFV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1933</Words>
  <Characters>10635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15</cp:revision>
  <dcterms:created xsi:type="dcterms:W3CDTF">2023-07-19T16:51:00Z</dcterms:created>
  <dcterms:modified xsi:type="dcterms:W3CDTF">2023-08-04T21:11:00Z</dcterms:modified>
</cp:coreProperties>
</file>